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60" w:rsidRPr="00C53660" w:rsidRDefault="00C53660" w:rsidP="00C53660">
      <w:pPr>
        <w:shd w:val="clear" w:color="auto" w:fill="FFFFFF"/>
        <w:spacing w:before="150" w:after="180"/>
        <w:jc w:val="center"/>
        <w:rPr>
          <w:rFonts w:eastAsia="Times New Roman" w:cs="Times New Roman"/>
          <w:color w:val="111111"/>
          <w:sz w:val="18"/>
          <w:szCs w:val="18"/>
          <w:lang w:eastAsia="ru-RU"/>
        </w:rPr>
      </w:pPr>
      <w:bookmarkStart w:id="0" w:name="_GoBack"/>
      <w:bookmarkEnd w:id="0"/>
      <w:r w:rsidRPr="00C53660">
        <w:rPr>
          <w:rFonts w:eastAsia="Times New Roman" w:cs="Times New Roman"/>
          <w:b/>
          <w:bCs/>
          <w:color w:val="111111"/>
          <w:sz w:val="30"/>
          <w:lang w:eastAsia="ru-RU"/>
        </w:rPr>
        <w:t>Памятка для родителей-водителей</w:t>
      </w:r>
    </w:p>
    <w:p w:rsidR="00C53660" w:rsidRPr="00C53660" w:rsidRDefault="00C53660" w:rsidP="00C53660">
      <w:pPr>
        <w:shd w:val="clear" w:color="auto" w:fill="FFFFFF"/>
        <w:spacing w:before="150" w:after="180"/>
        <w:jc w:val="center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C53660">
        <w:rPr>
          <w:rFonts w:eastAsia="Times New Roman" w:cs="Times New Roman"/>
          <w:b/>
          <w:bCs/>
          <w:color w:val="111111"/>
          <w:sz w:val="30"/>
          <w:lang w:eastAsia="ru-RU"/>
        </w:rPr>
        <w:t>«Правила перевозки детей в автомобиле»</w:t>
      </w:r>
    </w:p>
    <w:p w:rsidR="00C53660" w:rsidRPr="00C53660" w:rsidRDefault="00C53660" w:rsidP="00C53660">
      <w:pPr>
        <w:shd w:val="clear" w:color="auto" w:fill="FFFFFF"/>
        <w:spacing w:before="150" w:after="180"/>
        <w:jc w:val="both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C53660">
        <w:rPr>
          <w:rFonts w:eastAsia="Times New Roman" w:cs="Times New Roman"/>
          <w:color w:val="111111"/>
          <w:sz w:val="27"/>
          <w:szCs w:val="27"/>
          <w:lang w:eastAsia="ru-RU"/>
        </w:rPr>
        <w:t>-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C53660" w:rsidRPr="00C53660" w:rsidRDefault="00C53660" w:rsidP="00C53660">
      <w:pPr>
        <w:shd w:val="clear" w:color="auto" w:fill="FFFFFF"/>
        <w:spacing w:before="150" w:after="180"/>
        <w:jc w:val="both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C53660">
        <w:rPr>
          <w:rFonts w:eastAsia="Times New Roman" w:cs="Times New Roman"/>
          <w:color w:val="111111"/>
          <w:sz w:val="27"/>
          <w:szCs w:val="27"/>
          <w:lang w:eastAsia="ru-RU"/>
        </w:rPr>
        <w:t>-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C53660" w:rsidRPr="00C53660" w:rsidRDefault="00C53660" w:rsidP="00C53660">
      <w:pPr>
        <w:shd w:val="clear" w:color="auto" w:fill="FFFFFF"/>
        <w:spacing w:before="150" w:after="180"/>
        <w:jc w:val="both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C53660">
        <w:rPr>
          <w:rFonts w:eastAsia="Times New Roman" w:cs="Times New Roman"/>
          <w:color w:val="111111"/>
          <w:sz w:val="27"/>
          <w:szCs w:val="27"/>
          <w:lang w:eastAsia="ru-RU"/>
        </w:rPr>
        <w:t>- Учите ребенка правильному выходу из автомобиля через правую дверь, которая находится со стороны тротуара.</w:t>
      </w:r>
    </w:p>
    <w:p w:rsidR="00C53660" w:rsidRPr="00C53660" w:rsidRDefault="00C53660" w:rsidP="00C53660">
      <w:pPr>
        <w:shd w:val="clear" w:color="auto" w:fill="FFFFFF"/>
        <w:spacing w:before="150" w:after="180"/>
        <w:jc w:val="center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C53660">
        <w:rPr>
          <w:rFonts w:eastAsia="Times New Roman" w:cs="Times New Roman"/>
          <w:color w:val="111111"/>
          <w:sz w:val="27"/>
          <w:szCs w:val="27"/>
          <w:lang w:eastAsia="ru-RU"/>
        </w:rPr>
        <w:t>      </w:t>
      </w:r>
      <w:r w:rsidRPr="00C53660">
        <w:rPr>
          <w:rFonts w:eastAsia="Times New Roman" w:cs="Times New Roman"/>
          <w:b/>
          <w:bCs/>
          <w:color w:val="111111"/>
          <w:sz w:val="27"/>
          <w:lang w:eastAsia="ru-RU"/>
        </w:rPr>
        <w:t>Памятка для родителей-водителей</w:t>
      </w:r>
    </w:p>
    <w:p w:rsidR="00C53660" w:rsidRPr="00C53660" w:rsidRDefault="00C53660" w:rsidP="00C53660">
      <w:pPr>
        <w:shd w:val="clear" w:color="auto" w:fill="FFFFFF"/>
        <w:spacing w:before="150" w:after="180"/>
        <w:jc w:val="both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C53660">
        <w:rPr>
          <w:rFonts w:eastAsia="Times New Roman" w:cs="Times New Roman"/>
          <w:color w:val="111111"/>
          <w:sz w:val="27"/>
          <w:szCs w:val="27"/>
          <w:lang w:eastAsia="ru-RU"/>
        </w:rPr>
        <w:t>1. Пристегиваться ремнями безопасности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войдет у ребенка в постоянную привычку.</w:t>
      </w:r>
    </w:p>
    <w:p w:rsidR="00C53660" w:rsidRPr="00C53660" w:rsidRDefault="00C53660" w:rsidP="00C53660">
      <w:pPr>
        <w:shd w:val="clear" w:color="auto" w:fill="FFFFFF"/>
        <w:spacing w:before="150" w:after="180"/>
        <w:jc w:val="both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C53660">
        <w:rPr>
          <w:rFonts w:eastAsia="Times New Roman" w:cs="Times New Roman"/>
          <w:color w:val="111111"/>
          <w:sz w:val="27"/>
          <w:szCs w:val="27"/>
          <w:lang w:eastAsia="ru-RU"/>
        </w:rPr>
        <w:t>2. Дети должны сидеть в специальном детском устройстве или занимать самые безопасные места в автомобиле: середину или правую часть заднего сиденья.</w:t>
      </w:r>
    </w:p>
    <w:p w:rsidR="00C53660" w:rsidRPr="00C53660" w:rsidRDefault="00C53660" w:rsidP="00C53660">
      <w:pPr>
        <w:shd w:val="clear" w:color="auto" w:fill="FFFFFF"/>
        <w:spacing w:before="150" w:after="180"/>
        <w:jc w:val="both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C53660">
        <w:rPr>
          <w:rFonts w:eastAsia="Times New Roman" w:cs="Times New Roman"/>
          <w:color w:val="111111"/>
          <w:sz w:val="27"/>
          <w:szCs w:val="27"/>
          <w:lang w:eastAsia="ru-RU"/>
        </w:rPr>
        <w:t>3. Как водитель Вы – пример для подражания. Не будьте агрессивны по отношению к другим участникам движения. Если Вам что-то не нравится, объясните конкретно, в чем ошибка других водителей или пешеходов.​</w:t>
      </w:r>
    </w:p>
    <w:p w:rsidR="00C53660" w:rsidRPr="00C53660" w:rsidRDefault="00C53660" w:rsidP="00C53660">
      <w:pPr>
        <w:shd w:val="clear" w:color="auto" w:fill="FFFFFF"/>
        <w:spacing w:before="150" w:after="180"/>
        <w:jc w:val="both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C53660">
        <w:rPr>
          <w:rFonts w:eastAsia="Times New Roman" w:cs="Times New Roman"/>
          <w:color w:val="111111"/>
          <w:sz w:val="27"/>
          <w:szCs w:val="27"/>
          <w:lang w:eastAsia="ru-RU"/>
        </w:rPr>
        <w:t>4. Во время длительных поездок чаще останавливайтесь. Детям необходимо двигаться. Поэтому они будут стараться освободиться от ремней безопасности и капризничать.</w:t>
      </w:r>
    </w:p>
    <w:p w:rsidR="00C53660" w:rsidRPr="00C53660" w:rsidRDefault="00C53660" w:rsidP="00C53660">
      <w:pPr>
        <w:shd w:val="clear" w:color="auto" w:fill="FFFFFF"/>
        <w:spacing w:before="150" w:after="180"/>
        <w:jc w:val="center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C53660">
        <w:rPr>
          <w:rFonts w:eastAsia="Times New Roman" w:cs="Times New Roman"/>
          <w:b/>
          <w:bCs/>
          <w:color w:val="111111"/>
          <w:sz w:val="27"/>
          <w:u w:val="single"/>
          <w:lang w:eastAsia="ru-RU"/>
        </w:rPr>
        <w:t>РОДИТЕЛЬ – ВОДИТЕЛЬ, ПОМНИ!!!</w:t>
      </w:r>
    </w:p>
    <w:p w:rsidR="00C53660" w:rsidRPr="00C53660" w:rsidRDefault="00C53660" w:rsidP="00C53660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C53660">
        <w:rPr>
          <w:rFonts w:eastAsia="Times New Roman" w:cs="Times New Roman"/>
          <w:color w:val="111111"/>
          <w:sz w:val="27"/>
          <w:szCs w:val="27"/>
          <w:lang w:eastAsia="ru-RU"/>
        </w:rPr>
        <w:t>Малыши дошкольного возраста не воспринимают опасности транспорта. Они еще не знают, что такое боль и смерть. Игрушки и мяч для них гораздо важнее жизни и здоровья. Отсюда правило: если на дорогу выкатился мяч, обязательно появится ребенок. Знай это и заранее притормози.</w:t>
      </w:r>
    </w:p>
    <w:p w:rsidR="00C53660" w:rsidRPr="00C53660" w:rsidRDefault="00C53660" w:rsidP="00C53660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C53660">
        <w:rPr>
          <w:rFonts w:eastAsia="Times New Roman" w:cs="Times New Roman"/>
          <w:color w:val="111111"/>
          <w:sz w:val="27"/>
          <w:szCs w:val="27"/>
          <w:lang w:eastAsia="ru-RU"/>
        </w:rPr>
        <w:t>Если ребенок смотрит на автомобиль, это не значит, что он его видит. Увлеченный своими мыслями, он часто не замечает приближающийся автомобиль.</w:t>
      </w:r>
    </w:p>
    <w:p w:rsidR="00C53660" w:rsidRPr="00C53660" w:rsidRDefault="00C53660" w:rsidP="00C53660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C53660">
        <w:rPr>
          <w:rFonts w:eastAsia="Times New Roman" w:cs="Times New Roman"/>
          <w:color w:val="111111"/>
          <w:sz w:val="27"/>
          <w:szCs w:val="27"/>
          <w:lang w:eastAsia="ru-RU"/>
        </w:rPr>
        <w:t>Взрослый, сбитый машиной, получает «бамперный перелом» — перелом голени. Детям же удар приходится в живот, грудную клетку и в голову. В результате ребенок погибает или получает тяжелые травмы черепа, разрывы внутренних органов и переломы.</w:t>
      </w:r>
    </w:p>
    <w:p w:rsidR="00C53660" w:rsidRPr="00C53660" w:rsidRDefault="00C53660" w:rsidP="00C53660">
      <w:pPr>
        <w:shd w:val="clear" w:color="auto" w:fill="FFFFFF"/>
        <w:spacing w:before="150" w:after="180"/>
        <w:jc w:val="center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C53660">
        <w:rPr>
          <w:rFonts w:eastAsia="Times New Roman" w:cs="Times New Roman"/>
          <w:b/>
          <w:bCs/>
          <w:color w:val="111111"/>
          <w:sz w:val="27"/>
          <w:lang w:eastAsia="ru-RU"/>
        </w:rPr>
        <w:t>ЧЕМ БОЛЬШЕ СКОРОСТЬ АВТОМОБИЛЯ,</w:t>
      </w:r>
    </w:p>
    <w:p w:rsidR="00C53660" w:rsidRPr="00C53660" w:rsidRDefault="00C53660" w:rsidP="00C53660">
      <w:pPr>
        <w:shd w:val="clear" w:color="auto" w:fill="FFFFFF"/>
        <w:spacing w:before="150" w:after="180"/>
        <w:jc w:val="center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C53660">
        <w:rPr>
          <w:rFonts w:eastAsia="Times New Roman" w:cs="Times New Roman"/>
          <w:b/>
          <w:bCs/>
          <w:color w:val="111111"/>
          <w:sz w:val="27"/>
          <w:lang w:eastAsia="ru-RU"/>
        </w:rPr>
        <w:lastRenderedPageBreak/>
        <w:t>ТЕМ СИЛЬНЕЕ УДАР</w:t>
      </w:r>
    </w:p>
    <w:p w:rsidR="00C53660" w:rsidRPr="00C53660" w:rsidRDefault="00C53660" w:rsidP="00C53660">
      <w:pPr>
        <w:shd w:val="clear" w:color="auto" w:fill="FFFFFF"/>
        <w:spacing w:before="150" w:after="180"/>
        <w:jc w:val="center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C53660">
        <w:rPr>
          <w:rFonts w:eastAsia="Times New Roman" w:cs="Times New Roman"/>
          <w:b/>
          <w:bCs/>
          <w:color w:val="111111"/>
          <w:sz w:val="27"/>
          <w:lang w:eastAsia="ru-RU"/>
        </w:rPr>
        <w:t>И СЕРЬЕЗНЕЕ ПОСЛЕДСТВИЯ!!!</w:t>
      </w:r>
    </w:p>
    <w:p w:rsidR="00C53660" w:rsidRPr="00C53660" w:rsidRDefault="00C53660" w:rsidP="00C53660">
      <w:pPr>
        <w:shd w:val="clear" w:color="auto" w:fill="FFFFFF"/>
        <w:spacing w:before="150" w:after="180"/>
        <w:jc w:val="center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C53660">
        <w:rPr>
          <w:rFonts w:eastAsia="Times New Roman" w:cs="Times New Roman"/>
          <w:b/>
          <w:bCs/>
          <w:color w:val="111111"/>
          <w:sz w:val="27"/>
          <w:lang w:eastAsia="ru-RU"/>
        </w:rPr>
        <w:t>Памятка для родителей – водителей</w:t>
      </w:r>
    </w:p>
    <w:p w:rsidR="00C53660" w:rsidRPr="00C53660" w:rsidRDefault="00C53660" w:rsidP="00C53660">
      <w:pPr>
        <w:shd w:val="clear" w:color="auto" w:fill="FFFFFF"/>
        <w:spacing w:before="150" w:after="180"/>
        <w:jc w:val="center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C53660">
        <w:rPr>
          <w:rFonts w:eastAsia="Times New Roman" w:cs="Times New Roman"/>
          <w:b/>
          <w:bCs/>
          <w:color w:val="111111"/>
          <w:sz w:val="27"/>
          <w:lang w:eastAsia="ru-RU"/>
        </w:rPr>
        <w:t> «Собираясь в дорогу!»</w:t>
      </w:r>
    </w:p>
    <w:p w:rsidR="00C53660" w:rsidRPr="00C53660" w:rsidRDefault="00C53660" w:rsidP="00C53660">
      <w:pPr>
        <w:shd w:val="clear" w:color="auto" w:fill="FFFFFF"/>
        <w:spacing w:before="150" w:after="180"/>
        <w:ind w:left="284"/>
        <w:jc w:val="both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C53660">
        <w:rPr>
          <w:rFonts w:eastAsia="Times New Roman" w:cs="Times New Roman"/>
          <w:color w:val="111111"/>
          <w:sz w:val="27"/>
          <w:szCs w:val="27"/>
          <w:lang w:eastAsia="ru-RU"/>
        </w:rPr>
        <w:t>      Вы собрались в  дорогу. Не важно, будет ли это поездка на отдых или деловая командировка, всегда хочется, чтобы все прошло без досадных приключений и поломок в пути. Помните, что безопасная езда начинается с настроя на нее. Для этого необходимо следовать простым рекомендациям:</w:t>
      </w:r>
    </w:p>
    <w:p w:rsidR="00C53660" w:rsidRPr="00C53660" w:rsidRDefault="00C53660" w:rsidP="00C53660">
      <w:pPr>
        <w:shd w:val="clear" w:color="auto" w:fill="FFFFFF"/>
        <w:spacing w:before="150" w:after="180"/>
        <w:jc w:val="both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C53660">
        <w:rPr>
          <w:rFonts w:eastAsia="Times New Roman" w:cs="Times New Roman"/>
          <w:color w:val="111111"/>
          <w:sz w:val="27"/>
          <w:szCs w:val="27"/>
          <w:lang w:eastAsia="ru-RU"/>
        </w:rPr>
        <w:t>1. Первое с чего стоит начать, - просто помыть машину. Это может показаться не обязательным, но на чистой машине легче и приятнее ехать. Обзор через чистые стекла лучше, меньше устают глаза. Яркое авто заметней на дороге, а значит и риск попасть в ДТП меньше.</w:t>
      </w:r>
    </w:p>
    <w:p w:rsidR="00C53660" w:rsidRPr="00C53660" w:rsidRDefault="00C53660" w:rsidP="00C53660">
      <w:pPr>
        <w:shd w:val="clear" w:color="auto" w:fill="FFFFFF"/>
        <w:spacing w:before="150" w:after="180"/>
        <w:jc w:val="both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C53660">
        <w:rPr>
          <w:rFonts w:eastAsia="Times New Roman" w:cs="Times New Roman"/>
          <w:color w:val="111111"/>
          <w:sz w:val="27"/>
          <w:szCs w:val="27"/>
          <w:lang w:eastAsia="ru-RU"/>
        </w:rPr>
        <w:t>2. Далее необходимо провести полный осмотр автомобиля. Исправность всех узлов и агрегатов — это прежде всего Ваша безопасность!</w:t>
      </w:r>
    </w:p>
    <w:p w:rsidR="00C53660" w:rsidRPr="00C53660" w:rsidRDefault="00C53660" w:rsidP="00C53660">
      <w:pPr>
        <w:shd w:val="clear" w:color="auto" w:fill="FFFFFF"/>
        <w:spacing w:before="150" w:after="180"/>
        <w:jc w:val="both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C53660">
        <w:rPr>
          <w:rFonts w:eastAsia="Times New Roman" w:cs="Times New Roman"/>
          <w:color w:val="111111"/>
          <w:sz w:val="27"/>
          <w:szCs w:val="27"/>
          <w:lang w:eastAsia="ru-RU"/>
        </w:rPr>
        <w:t>3. Чтобы избежать досадных неприятностей, необходимо взять за правило не ремонтировать машину в последний день. Имейте одно-двух дневный запас времени перед поездкой. Это во многом обезопасит вас в дороге.</w:t>
      </w:r>
    </w:p>
    <w:p w:rsidR="00C53660" w:rsidRPr="00C53660" w:rsidRDefault="00C53660" w:rsidP="00C53660">
      <w:pPr>
        <w:shd w:val="clear" w:color="auto" w:fill="FFFFFF"/>
        <w:spacing w:before="150" w:after="180"/>
        <w:jc w:val="both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C53660">
        <w:rPr>
          <w:rFonts w:eastAsia="Times New Roman" w:cs="Times New Roman"/>
          <w:color w:val="111111"/>
          <w:sz w:val="27"/>
          <w:szCs w:val="27"/>
          <w:lang w:eastAsia="ru-RU"/>
        </w:rPr>
        <w:t>4. Не стоит заваливать багажник машины различными железяками. Главное, что стоит иметь с собой в дороге, - это набор инструментов, медикаменты, продукты и деньги! Наличие запасного колеса, домкрата, балонного ключа и огнетушителя не обсуждается - они должны быть в машине при любых обстоятельствах.</w:t>
      </w:r>
    </w:p>
    <w:p w:rsidR="00C53660" w:rsidRPr="00C53660" w:rsidRDefault="00C53660" w:rsidP="00C53660">
      <w:pPr>
        <w:shd w:val="clear" w:color="auto" w:fill="FFFFFF"/>
        <w:spacing w:before="150" w:after="180"/>
        <w:jc w:val="both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C53660">
        <w:rPr>
          <w:rFonts w:eastAsia="Times New Roman" w:cs="Times New Roman"/>
          <w:color w:val="111111"/>
          <w:sz w:val="27"/>
          <w:szCs w:val="27"/>
          <w:lang w:eastAsia="ru-RU"/>
        </w:rPr>
        <w:t>5. Правила дорожного движения запрещают водителю управлять транспортом в болезненном или утомленном состоянии, ставящем под угрозу безопасность движения. Усталость, эмоциональный стресс, спешка являются причинами почти половины  дорожно-транспортных происшествий.</w:t>
      </w:r>
    </w:p>
    <w:p w:rsidR="00C53660" w:rsidRPr="00C53660" w:rsidRDefault="00C53660" w:rsidP="00C53660">
      <w:pPr>
        <w:shd w:val="clear" w:color="auto" w:fill="FFFFFF"/>
        <w:spacing w:before="150" w:after="180"/>
        <w:jc w:val="both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C53660">
        <w:rPr>
          <w:rFonts w:eastAsia="Times New Roman" w:cs="Times New Roman"/>
          <w:color w:val="111111"/>
          <w:sz w:val="27"/>
          <w:szCs w:val="27"/>
          <w:lang w:eastAsia="ru-RU"/>
        </w:rPr>
        <w:t>6. Непосредственно перед выездом проверьте все ли документы у вас в наличии.  Водительское удостоверение, свидетельство о регистрации автомобиля, страховой полис, талон государственного технического осмотра — все должно быть под рукой;</w:t>
      </w:r>
    </w:p>
    <w:p w:rsidR="00C53660" w:rsidRPr="00C53660" w:rsidRDefault="00C53660" w:rsidP="00C53660">
      <w:pPr>
        <w:shd w:val="clear" w:color="auto" w:fill="FFFFFF"/>
        <w:spacing w:before="150" w:after="180"/>
        <w:jc w:val="both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C53660">
        <w:rPr>
          <w:rFonts w:eastAsia="Times New Roman" w:cs="Times New Roman"/>
          <w:color w:val="111111"/>
          <w:sz w:val="27"/>
          <w:szCs w:val="27"/>
          <w:lang w:eastAsia="ru-RU"/>
        </w:rPr>
        <w:t>7. Не забывайте о ремнях безопасности. Тот, кто не пристегивается, нарушает Правила дорожного движения. У пассажиров и водителей, пользующихся ремнями, при столкновении в два раза больше шансов сохранить жизнь, а при опрокидывании - в пять раз.</w:t>
      </w:r>
    </w:p>
    <w:p w:rsidR="00C53660" w:rsidRPr="00C53660" w:rsidRDefault="00C53660" w:rsidP="00C53660">
      <w:pPr>
        <w:shd w:val="clear" w:color="auto" w:fill="FFFFFF"/>
        <w:spacing w:before="150" w:after="180"/>
        <w:jc w:val="both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C53660">
        <w:rPr>
          <w:rFonts w:eastAsia="Times New Roman" w:cs="Times New Roman"/>
          <w:color w:val="111111"/>
          <w:sz w:val="27"/>
          <w:szCs w:val="27"/>
          <w:lang w:eastAsia="ru-RU"/>
        </w:rPr>
        <w:t>8. Если Вы перевозите пассажиров, помните, что начинать движение можно только убедившись в безопасности их перевозки. Особое внимание следует уделять детям-пассажирам. Детей до 12 лет можно перевозить только при наличии специального детского удерживающего устройства.</w:t>
      </w:r>
    </w:p>
    <w:p w:rsidR="00C53660" w:rsidRPr="00C53660" w:rsidRDefault="00C53660" w:rsidP="00C53660">
      <w:pPr>
        <w:shd w:val="clear" w:color="auto" w:fill="FFFFFF"/>
        <w:spacing w:before="150" w:after="180"/>
        <w:jc w:val="both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C53660">
        <w:rPr>
          <w:rFonts w:eastAsia="Times New Roman" w:cs="Times New Roman"/>
          <w:color w:val="111111"/>
          <w:sz w:val="27"/>
          <w:szCs w:val="27"/>
          <w:lang w:eastAsia="ru-RU"/>
        </w:rPr>
        <w:lastRenderedPageBreak/>
        <w:t>9. Помните, что дорожные условия могут меняться постоянно не только при смене сезона, но и в течение дня, часа и даже в зависимости от расположения автомобиля на проезжей части. Своевременно реагируйте на эти изменения!</w:t>
      </w:r>
    </w:p>
    <w:p w:rsidR="00C53660" w:rsidRPr="00C53660" w:rsidRDefault="00C53660" w:rsidP="00C53660">
      <w:pPr>
        <w:shd w:val="clear" w:color="auto" w:fill="FFFFFF"/>
        <w:spacing w:before="150" w:after="180"/>
        <w:jc w:val="both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C53660">
        <w:rPr>
          <w:rFonts w:eastAsia="Times New Roman" w:cs="Times New Roman"/>
          <w:color w:val="111111"/>
          <w:sz w:val="27"/>
          <w:szCs w:val="27"/>
          <w:lang w:eastAsia="ru-RU"/>
        </w:rPr>
        <w:t>10. Будьте особо внимательны на последних километрах маршрута.</w:t>
      </w:r>
    </w:p>
    <w:p w:rsidR="00C53660" w:rsidRPr="00C53660" w:rsidRDefault="00C53660" w:rsidP="00C53660">
      <w:pPr>
        <w:shd w:val="clear" w:color="auto" w:fill="FFFFFF"/>
        <w:spacing w:before="150" w:after="180"/>
        <w:ind w:left="284"/>
        <w:jc w:val="center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C53660">
        <w:rPr>
          <w:rFonts w:eastAsia="Times New Roman" w:cs="Times New Roman"/>
          <w:b/>
          <w:bCs/>
          <w:color w:val="111111"/>
          <w:sz w:val="27"/>
          <w:lang w:eastAsia="ru-RU"/>
        </w:rPr>
        <w:t>Уважаемые родители – водители,</w:t>
      </w:r>
    </w:p>
    <w:p w:rsidR="00C53660" w:rsidRPr="00C53660" w:rsidRDefault="00C53660" w:rsidP="00C53660">
      <w:pPr>
        <w:shd w:val="clear" w:color="auto" w:fill="FFFFFF"/>
        <w:spacing w:before="150" w:after="180"/>
        <w:ind w:left="284"/>
        <w:jc w:val="center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C53660">
        <w:rPr>
          <w:rFonts w:eastAsia="Times New Roman" w:cs="Times New Roman"/>
          <w:b/>
          <w:bCs/>
          <w:color w:val="111111"/>
          <w:sz w:val="27"/>
          <w:lang w:eastAsia="ru-RU"/>
        </w:rPr>
        <w:t>будьте внимательны!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F4C06"/>
    <w:multiLevelType w:val="multilevel"/>
    <w:tmpl w:val="8F34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3660"/>
    <w:rsid w:val="002E3BA9"/>
    <w:rsid w:val="006C0B77"/>
    <w:rsid w:val="008242FF"/>
    <w:rsid w:val="00870751"/>
    <w:rsid w:val="00922C48"/>
    <w:rsid w:val="00B915B7"/>
    <w:rsid w:val="00C53660"/>
    <w:rsid w:val="00EA59DF"/>
    <w:rsid w:val="00EE4070"/>
    <w:rsid w:val="00F12C76"/>
    <w:rsid w:val="00FC0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6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6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T4CTUPCNHN5M-256796007-3493</_dlc_DocId>
    <_dlc_DocIdUrl xmlns="c71519f2-859d-46c1-a1b6-2941efed936d">
      <Url>http://www.eduportal44.ru/chuhloma/rodnik/1/_layouts/15/DocIdRedir.aspx?ID=T4CTUPCNHN5M-256796007-3493</Url>
      <Description>T4CTUPCNHN5M-256796007-3493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90074D-D4C6-4BC0-93B5-1029E746B405}"/>
</file>

<file path=customXml/itemProps2.xml><?xml version="1.0" encoding="utf-8"?>
<ds:datastoreItem xmlns:ds="http://schemas.openxmlformats.org/officeDocument/2006/customXml" ds:itemID="{A1B6E91C-9A23-4B39-88A0-02A4129E133A}"/>
</file>

<file path=customXml/itemProps3.xml><?xml version="1.0" encoding="utf-8"?>
<ds:datastoreItem xmlns:ds="http://schemas.openxmlformats.org/officeDocument/2006/customXml" ds:itemID="{12A68CF8-96B5-4588-A351-97E8AAF6C3D7}"/>
</file>

<file path=customXml/itemProps4.xml><?xml version="1.0" encoding="utf-8"?>
<ds:datastoreItem xmlns:ds="http://schemas.openxmlformats.org/officeDocument/2006/customXml" ds:itemID="{C498BCBA-510F-4DCC-8BF1-6319F10A89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2022-05-16T15:58:00Z</dcterms:created>
  <dcterms:modified xsi:type="dcterms:W3CDTF">2022-05-16T15:58:00Z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6c2cef18-92aa-4e09-bfe3-9fb9049ae769</vt:lpwstr>
  </property>
</Properties>
</file>