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95" w:rsidRPr="003A0592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F435A0">
        <w:rPr>
          <w:color w:val="000000"/>
          <w:sz w:val="26"/>
          <w:szCs w:val="26"/>
          <w:shd w:val="clear" w:color="auto" w:fill="FFFFFF"/>
        </w:rPr>
        <w:t>к районному методическому объединению воспитателей ДОУ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AA6695" w:rsidRPr="003A0592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февраля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2018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Западный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детский сад.  </w:t>
      </w: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Использование в образовательной деятельности форм и методов работы, обеспечивающих познавательное развитие детей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AA6695" w:rsidRPr="00AA6695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Воспитатель:</w:t>
      </w:r>
      <w:r w:rsidRPr="003A0592">
        <w:rPr>
          <w:color w:val="000000"/>
          <w:sz w:val="28"/>
          <w:szCs w:val="28"/>
        </w:rPr>
        <w:t xml:space="preserve"> </w:t>
      </w:r>
      <w:r w:rsidRPr="00AA6695">
        <w:rPr>
          <w:color w:val="000000"/>
          <w:sz w:val="26"/>
          <w:szCs w:val="26"/>
          <w:shd w:val="clear" w:color="auto" w:fill="FFFFFF"/>
        </w:rPr>
        <w:t>Ершова Ольга В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A6695" w:rsidRPr="003A0592" w:rsidRDefault="00AA6695" w:rsidP="00AA669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AA6695" w:rsidRPr="003E44B9" w:rsidRDefault="00AA6695" w:rsidP="00AA6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Просмотр НОД в ср</w:t>
      </w:r>
      <w:r>
        <w:rPr>
          <w:color w:val="000000"/>
          <w:sz w:val="26"/>
          <w:szCs w:val="26"/>
          <w:shd w:val="clear" w:color="auto" w:fill="FFFFFF"/>
        </w:rPr>
        <w:t>едней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 группе на тему: «</w:t>
      </w:r>
      <w:r>
        <w:rPr>
          <w:color w:val="000000"/>
          <w:sz w:val="26"/>
          <w:szCs w:val="26"/>
          <w:shd w:val="clear" w:color="auto" w:fill="FFFFFF"/>
        </w:rPr>
        <w:t>Освобождение бусинок из ледяного плена</w:t>
      </w:r>
      <w:r w:rsidRPr="003E44B9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  <w:r w:rsidRPr="00AA669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(В – ль </w:t>
      </w:r>
      <w:r w:rsidRPr="00AA6695">
        <w:rPr>
          <w:color w:val="000000"/>
          <w:sz w:val="26"/>
          <w:szCs w:val="26"/>
          <w:shd w:val="clear" w:color="auto" w:fill="FFFFFF"/>
        </w:rPr>
        <w:t>Ершова О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AA6695">
        <w:rPr>
          <w:color w:val="000000"/>
          <w:sz w:val="26"/>
          <w:szCs w:val="26"/>
          <w:shd w:val="clear" w:color="auto" w:fill="FFFFFF"/>
        </w:rPr>
        <w:t xml:space="preserve"> В</w:t>
      </w:r>
      <w:r>
        <w:rPr>
          <w:color w:val="000000"/>
          <w:sz w:val="26"/>
          <w:szCs w:val="26"/>
          <w:shd w:val="clear" w:color="auto" w:fill="FFFFFF"/>
        </w:rPr>
        <w:t>.)</w:t>
      </w:r>
    </w:p>
    <w:p w:rsidR="00AA6695" w:rsidRDefault="00AA6695" w:rsidP="00AA6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Анализ НОД.</w:t>
      </w:r>
    </w:p>
    <w:p w:rsidR="00AA6695" w:rsidRDefault="00AA6695" w:rsidP="00AA66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Консультация на тему «Технологии, методы, средства и формы организации образовательной деятельности по познавательному развитию детей». </w:t>
      </w: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(Зав.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Коптева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Е.А.)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Педагог сделала самоанализ открытого занятия: познакомила с программными задачами, рассказала о методах и приемах используемых на занятии. Раскрыла содержание НОД, оснащенность НОД.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Заведующ</w:t>
      </w:r>
      <w:r>
        <w:rPr>
          <w:color w:val="000000"/>
          <w:sz w:val="26"/>
          <w:szCs w:val="26"/>
          <w:shd w:val="clear" w:color="auto" w:fill="FFFFFF"/>
        </w:rPr>
        <w:t>ий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МДОУ –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Коптева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Е.А.</w:t>
      </w: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Цели занятия соответствуют возрасту детей, уровню их развития. Деятельность носит развивающий характер.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Активность дошкольников адекватна запросам учебного процесса.</w:t>
      </w: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>оспитатель</w:t>
      </w:r>
      <w:r>
        <w:rPr>
          <w:color w:val="000000"/>
          <w:sz w:val="26"/>
          <w:szCs w:val="26"/>
          <w:shd w:val="clear" w:color="auto" w:fill="FFFFFF"/>
        </w:rPr>
        <w:t xml:space="preserve"> МДОУ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Рябинушка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Боровикова С.В.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педагогом использованы современные методы и приемы 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E44B9">
        <w:rPr>
          <w:color w:val="000000"/>
          <w:sz w:val="26"/>
          <w:szCs w:val="26"/>
          <w:shd w:val="clear" w:color="auto" w:fill="FFFFFF"/>
        </w:rPr>
        <w:t>Педагог творчески подошла к подготовке НОД.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Воспитатель </w:t>
      </w:r>
      <w:r>
        <w:rPr>
          <w:color w:val="000000"/>
          <w:sz w:val="26"/>
          <w:szCs w:val="26"/>
          <w:shd w:val="clear" w:color="auto" w:fill="FFFFFF"/>
        </w:rPr>
        <w:t xml:space="preserve">МДОУ «Петушок» –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Верховская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С.Н.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Занятие насыщенное, использовано много разнообразных методов и приемов. Занятие сюжетное, интересный замысел. Педагог в совершенстве владеет методикой проведения занятия. Эстетика предметно-пространственной среды соответствует требованиям.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4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. Воспитатель </w:t>
      </w:r>
      <w:r>
        <w:rPr>
          <w:color w:val="000000"/>
          <w:sz w:val="26"/>
          <w:szCs w:val="26"/>
          <w:shd w:val="clear" w:color="auto" w:fill="FFFFFF"/>
        </w:rPr>
        <w:t xml:space="preserve">МДОУ «Колокольчик»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5A40DE">
        <w:rPr>
          <w:color w:val="000000"/>
          <w:sz w:val="26"/>
          <w:szCs w:val="26"/>
          <w:shd w:val="clear" w:color="auto" w:fill="FFFFFF"/>
        </w:rPr>
        <w:t>Сахарова Ю.</w:t>
      </w:r>
      <w:r>
        <w:rPr>
          <w:color w:val="000000"/>
          <w:sz w:val="26"/>
          <w:szCs w:val="26"/>
          <w:shd w:val="clear" w:color="auto" w:fill="FFFFFF"/>
        </w:rPr>
        <w:t>Б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Педагог эмоциональна, добр</w:t>
      </w:r>
      <w:r>
        <w:rPr>
          <w:color w:val="000000"/>
          <w:sz w:val="26"/>
          <w:szCs w:val="26"/>
          <w:shd w:val="clear" w:color="auto" w:fill="FFFFFF"/>
        </w:rPr>
        <w:t>ожелательна, занят</w:t>
      </w:r>
      <w:r w:rsidR="005A40DE">
        <w:rPr>
          <w:color w:val="000000"/>
          <w:sz w:val="26"/>
          <w:szCs w:val="26"/>
          <w:shd w:val="clear" w:color="auto" w:fill="FFFFFF"/>
        </w:rPr>
        <w:t>ие насыщенное, очень интересное. Я многое взяла себе на заметку для работы с детьми.</w:t>
      </w:r>
    </w:p>
    <w:p w:rsidR="005A40DE" w:rsidRDefault="005A40DE" w:rsidP="005A40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5A40DE" w:rsidRPr="003E44B9" w:rsidRDefault="005A40DE" w:rsidP="005A40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5. С консультацией на тему «Технологии, методы, средства и формы организации образовательной деятельности по познавательному развитию детей» выступил   заведующий  ДОУ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Коптева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Е.А. (конспект прилагается)</w:t>
      </w:r>
    </w:p>
    <w:p w:rsidR="005A40DE" w:rsidRDefault="005A40DE" w:rsidP="005A40D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lastRenderedPageBreak/>
        <w:t>Рекомендовано:</w:t>
      </w: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5A40DE">
        <w:rPr>
          <w:color w:val="000000"/>
          <w:sz w:val="26"/>
          <w:szCs w:val="26"/>
          <w:shd w:val="clear" w:color="auto" w:fill="FFFFFF"/>
        </w:rPr>
        <w:t>Начинать у</w:t>
      </w:r>
      <w:r>
        <w:rPr>
          <w:color w:val="000000"/>
          <w:sz w:val="26"/>
          <w:szCs w:val="26"/>
          <w:shd w:val="clear" w:color="auto" w:fill="FFFFFF"/>
        </w:rPr>
        <w:t>чить детей отвечать полным предложением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AA6695" w:rsidRPr="003E44B9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5A40DE">
        <w:rPr>
          <w:color w:val="000000"/>
          <w:sz w:val="26"/>
          <w:szCs w:val="26"/>
          <w:shd w:val="clear" w:color="auto" w:fill="FFFFFF"/>
        </w:rPr>
        <w:t>Всегда стараться давать детям реалистичные знания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A6695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000000" w:rsidRPr="00AA6695" w:rsidRDefault="00AA6695" w:rsidP="00AA6695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sectPr w:rsidR="00000000" w:rsidRPr="00AA6695" w:rsidSect="0097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C427A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A6695"/>
    <w:rsid w:val="005A40DE"/>
    <w:rsid w:val="00AA6695"/>
    <w:rsid w:val="00D4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7QTD6YHHN6JS-81419915-559</_dlc_DocId>
    <_dlc_DocIdUrl xmlns="2e528b9c-c03d-45d3-a08f-6e77188430e0">
      <Url>http://www.eduportal44.ru/Sudislavl/rmk/_layouts/15/DocIdRedir.aspx?ID=7QTD6YHHN6JS-81419915-559</Url>
      <Description>7QTD6YHHN6JS-81419915-559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52562-4FC5-4451-B227-9605F29A74A6}"/>
</file>

<file path=customXml/itemProps2.xml><?xml version="1.0" encoding="utf-8"?>
<ds:datastoreItem xmlns:ds="http://schemas.openxmlformats.org/officeDocument/2006/customXml" ds:itemID="{B5530B39-49A8-408E-885C-5C06FD9D70D5}"/>
</file>

<file path=customXml/itemProps3.xml><?xml version="1.0" encoding="utf-8"?>
<ds:datastoreItem xmlns:ds="http://schemas.openxmlformats.org/officeDocument/2006/customXml" ds:itemID="{E699975D-A40D-4C04-94D8-BC28BC7203F2}"/>
</file>

<file path=customXml/itemProps4.xml><?xml version="1.0" encoding="utf-8"?>
<ds:datastoreItem xmlns:ds="http://schemas.openxmlformats.org/officeDocument/2006/customXml" ds:itemID="{53CC5CE0-20F0-4365-938D-2411BF06D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cp:lastPrinted>2018-05-22T10:37:00Z</cp:lastPrinted>
  <dcterms:created xsi:type="dcterms:W3CDTF">2018-05-22T10:16:00Z</dcterms:created>
  <dcterms:modified xsi:type="dcterms:W3CDTF">2018-05-22T10:39:00Z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b21b010f-d801-485d-bd3b-e4814f57fb1c</vt:lpwstr>
  </property>
</Properties>
</file>