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95" w:rsidRDefault="003A0295" w:rsidP="003A0295">
      <w:pPr>
        <w:pStyle w:val="c21c8"/>
        <w:jc w:val="center"/>
        <w:rPr>
          <w:rStyle w:val="c4"/>
          <w:b/>
        </w:rPr>
      </w:pPr>
      <w:r>
        <w:rPr>
          <w:rStyle w:val="c4"/>
          <w:b/>
        </w:rPr>
        <w:t xml:space="preserve">МОУ </w:t>
      </w:r>
      <w:proofErr w:type="spellStart"/>
      <w:r>
        <w:rPr>
          <w:rStyle w:val="c4"/>
          <w:b/>
        </w:rPr>
        <w:t>Номженская</w:t>
      </w:r>
      <w:proofErr w:type="spellEnd"/>
      <w:r>
        <w:rPr>
          <w:rStyle w:val="c4"/>
          <w:b/>
        </w:rPr>
        <w:t xml:space="preserve"> СОШ</w:t>
      </w:r>
    </w:p>
    <w:p w:rsidR="003A0295" w:rsidRDefault="003A0295" w:rsidP="003A0295">
      <w:pPr>
        <w:pStyle w:val="c21c8"/>
        <w:rPr>
          <w:rStyle w:val="c4"/>
          <w:b/>
        </w:rPr>
      </w:pPr>
      <w:r>
        <w:rPr>
          <w:rStyle w:val="c4"/>
        </w:rPr>
        <w:t xml:space="preserve">                                                                        </w:t>
      </w:r>
      <w:r w:rsidRPr="001559B3">
        <w:rPr>
          <w:rStyle w:val="c4"/>
          <w:b/>
        </w:rPr>
        <w:t>ПРИКА</w:t>
      </w:r>
      <w:r>
        <w:rPr>
          <w:rStyle w:val="c4"/>
          <w:b/>
        </w:rPr>
        <w:t>З</w:t>
      </w:r>
    </w:p>
    <w:p w:rsidR="003A0295" w:rsidRPr="003A0295" w:rsidRDefault="003A0295" w:rsidP="003A0295">
      <w:pPr>
        <w:pStyle w:val="c21c8"/>
        <w:spacing w:before="0" w:beforeAutospacing="0" w:after="0" w:afterAutospacing="0"/>
        <w:jc w:val="center"/>
        <w:rPr>
          <w:rStyle w:val="c4"/>
        </w:rPr>
      </w:pPr>
      <w:r w:rsidRPr="003A0295">
        <w:rPr>
          <w:rStyle w:val="c4"/>
        </w:rPr>
        <w:t>От       19   </w:t>
      </w:r>
      <w:r>
        <w:rPr>
          <w:rStyle w:val="c4"/>
        </w:rPr>
        <w:t xml:space="preserve">  августа </w:t>
      </w:r>
      <w:r w:rsidRPr="003A0295">
        <w:rPr>
          <w:rStyle w:val="c4"/>
        </w:rPr>
        <w:t>2017</w:t>
      </w:r>
      <w:r>
        <w:rPr>
          <w:rStyle w:val="c4"/>
        </w:rPr>
        <w:t xml:space="preserve">  </w:t>
      </w:r>
      <w:r w:rsidRPr="003A0295">
        <w:rPr>
          <w:rStyle w:val="c4"/>
        </w:rPr>
        <w:t xml:space="preserve">                                                      №»         185</w:t>
      </w:r>
    </w:p>
    <w:p w:rsidR="003A0295" w:rsidRDefault="003A0295" w:rsidP="003A0295">
      <w:pPr>
        <w:pStyle w:val="c8"/>
        <w:spacing w:before="0" w:beforeAutospacing="0" w:after="0" w:afterAutospacing="0"/>
        <w:rPr>
          <w:rStyle w:val="c4"/>
          <w:b/>
        </w:rPr>
      </w:pPr>
    </w:p>
    <w:p w:rsidR="003A0295" w:rsidRPr="001559B3" w:rsidRDefault="003A0295" w:rsidP="003A0295">
      <w:pPr>
        <w:pStyle w:val="c8"/>
        <w:spacing w:before="0" w:beforeAutospacing="0" w:after="0" w:afterAutospacing="0"/>
        <w:rPr>
          <w:b/>
        </w:rPr>
      </w:pPr>
      <w:r>
        <w:rPr>
          <w:rStyle w:val="c4"/>
          <w:b/>
        </w:rPr>
        <w:t>«</w:t>
      </w:r>
      <w:r w:rsidRPr="001559B3">
        <w:rPr>
          <w:rStyle w:val="c4c6"/>
          <w:b/>
        </w:rPr>
        <w:t>Об обеспечении качества питания</w:t>
      </w:r>
      <w:r>
        <w:rPr>
          <w:rStyle w:val="c4c6"/>
          <w:b/>
        </w:rPr>
        <w:t>»</w:t>
      </w:r>
    </w:p>
    <w:p w:rsidR="003A0295" w:rsidRDefault="003A0295" w:rsidP="003A0295">
      <w:pPr>
        <w:pStyle w:val="c5c40"/>
        <w:spacing w:before="0" w:beforeAutospacing="0" w:after="0" w:afterAutospacing="0"/>
      </w:pPr>
      <w:r>
        <w:rPr>
          <w:rStyle w:val="c4c6"/>
        </w:rPr>
        <w:t>        </w:t>
      </w:r>
      <w:r>
        <w:rPr>
          <w:rStyle w:val="c4"/>
        </w:rPr>
        <w:t xml:space="preserve">    С  целью обеспечения качества питания в  МОУ </w:t>
      </w:r>
      <w:proofErr w:type="spellStart"/>
      <w:r>
        <w:rPr>
          <w:rStyle w:val="c4"/>
        </w:rPr>
        <w:t>Номженской</w:t>
      </w:r>
      <w:proofErr w:type="spellEnd"/>
      <w:r>
        <w:rPr>
          <w:rStyle w:val="c4"/>
        </w:rPr>
        <w:t xml:space="preserve"> СОШ, предупреждения возникновения и распространения инфекционных заболеваний </w:t>
      </w:r>
    </w:p>
    <w:p w:rsidR="003A0295" w:rsidRDefault="003A0295" w:rsidP="003A0295">
      <w:pPr>
        <w:pStyle w:val="c5c40"/>
        <w:spacing w:before="0" w:beforeAutospacing="0" w:after="0" w:afterAutospacing="0"/>
      </w:pPr>
      <w:r>
        <w:rPr>
          <w:rStyle w:val="c4c6"/>
        </w:rPr>
        <w:t>ПРИКАЗЫВАЮ:</w:t>
      </w:r>
    </w:p>
    <w:p w:rsidR="003A0295" w:rsidRDefault="003A0295" w:rsidP="003A0295">
      <w:pPr>
        <w:pStyle w:val="c5c61"/>
        <w:spacing w:before="0" w:beforeAutospacing="0" w:after="0" w:afterAutospacing="0"/>
      </w:pPr>
      <w:r>
        <w:rPr>
          <w:rStyle w:val="c4"/>
        </w:rPr>
        <w:t>1.    Поварам Бойцовой Н.П.. и Устиновой И.Ф.</w:t>
      </w:r>
      <w:r>
        <w:rPr>
          <w:rStyle w:val="c4c24"/>
        </w:rPr>
        <w:t>.</w:t>
      </w:r>
      <w:r>
        <w:rPr>
          <w:rStyle w:val="c4"/>
        </w:rPr>
        <w:t> обеспечить следующий комплекс мероприятий в помещении пищеблока:</w:t>
      </w:r>
    </w:p>
    <w:p w:rsidR="003A0295" w:rsidRDefault="003A0295" w:rsidP="003A0295">
      <w:pPr>
        <w:numPr>
          <w:ilvl w:val="0"/>
          <w:numId w:val="2"/>
        </w:numPr>
      </w:pPr>
      <w:r>
        <w:rPr>
          <w:rStyle w:val="c4"/>
        </w:rPr>
        <w:t>Строгое соблюдение санитарно-гигиенического режима в помещениях пищеблока.</w:t>
      </w:r>
    </w:p>
    <w:p w:rsidR="003A0295" w:rsidRDefault="003A0295" w:rsidP="003A0295">
      <w:pPr>
        <w:numPr>
          <w:ilvl w:val="0"/>
          <w:numId w:val="2"/>
        </w:numPr>
      </w:pPr>
      <w:r>
        <w:rPr>
          <w:rStyle w:val="c4"/>
        </w:rPr>
        <w:t>Строгий контроль соблюдения технологии приготовления и реализацией молочной, овощной и другой продукции.</w:t>
      </w:r>
    </w:p>
    <w:p w:rsidR="003A0295" w:rsidRDefault="003A0295" w:rsidP="003A0295">
      <w:pPr>
        <w:pStyle w:val="c5c18"/>
        <w:spacing w:before="0" w:beforeAutospacing="0" w:after="0" w:afterAutospacing="0"/>
      </w:pPr>
      <w:r>
        <w:rPr>
          <w:rStyle w:val="c4"/>
        </w:rPr>
        <w:t>Срок исполнения: постоянно</w:t>
      </w:r>
    </w:p>
    <w:p w:rsidR="003A0295" w:rsidRDefault="003A0295" w:rsidP="003A0295">
      <w:pPr>
        <w:numPr>
          <w:ilvl w:val="0"/>
          <w:numId w:val="3"/>
        </w:numPr>
      </w:pPr>
      <w:r>
        <w:rPr>
          <w:rStyle w:val="c4"/>
        </w:rPr>
        <w:t xml:space="preserve">Завхозам  </w:t>
      </w:r>
      <w:proofErr w:type="spellStart"/>
      <w:r>
        <w:rPr>
          <w:rStyle w:val="c4"/>
        </w:rPr>
        <w:t>Вихаревой</w:t>
      </w:r>
      <w:proofErr w:type="spellEnd"/>
      <w:r>
        <w:rPr>
          <w:rStyle w:val="c4"/>
        </w:rPr>
        <w:t xml:space="preserve"> Т.Н. и  </w:t>
      </w:r>
      <w:proofErr w:type="spellStart"/>
      <w:r>
        <w:rPr>
          <w:rStyle w:val="c4"/>
        </w:rPr>
        <w:t>Доброхотовой</w:t>
      </w:r>
      <w:proofErr w:type="spellEnd"/>
      <w:r>
        <w:rPr>
          <w:rStyle w:val="c4"/>
        </w:rPr>
        <w:t xml:space="preserve"> О.О.</w:t>
      </w:r>
    </w:p>
    <w:p w:rsidR="003A0295" w:rsidRDefault="003A0295" w:rsidP="003A0295">
      <w:pPr>
        <w:pStyle w:val="c5c40"/>
        <w:spacing w:before="0" w:beforeAutospacing="0" w:after="0" w:afterAutospacing="0"/>
      </w:pPr>
      <w:r>
        <w:rPr>
          <w:rStyle w:val="c4"/>
        </w:rPr>
        <w:t>2.1.  Обеспечить необходимое количество чистящих, моющих и дезинфицирующих средств во всех цехах  пищеблока и в кладовой.</w:t>
      </w:r>
    </w:p>
    <w:p w:rsidR="003A0295" w:rsidRDefault="003A0295" w:rsidP="003A0295">
      <w:pPr>
        <w:numPr>
          <w:ilvl w:val="0"/>
          <w:numId w:val="4"/>
        </w:numPr>
      </w:pPr>
      <w:r>
        <w:rPr>
          <w:rStyle w:val="c4"/>
        </w:rPr>
        <w:t xml:space="preserve">Своевременно проводить </w:t>
      </w:r>
      <w:proofErr w:type="spellStart"/>
      <w:r>
        <w:rPr>
          <w:rStyle w:val="c4"/>
        </w:rPr>
        <w:t>дез</w:t>
      </w:r>
      <w:proofErr w:type="gramStart"/>
      <w:r>
        <w:rPr>
          <w:rStyle w:val="c4"/>
        </w:rPr>
        <w:t>.о</w:t>
      </w:r>
      <w:proofErr w:type="gramEnd"/>
      <w:r>
        <w:rPr>
          <w:rStyle w:val="c4"/>
        </w:rPr>
        <w:t>бработку</w:t>
      </w:r>
      <w:proofErr w:type="spellEnd"/>
      <w:r>
        <w:rPr>
          <w:rStyle w:val="c4"/>
        </w:rPr>
        <w:t xml:space="preserve"> оборудования и инвентаря, используемого для первичной обработки овощей, складских помещений перед каждым завозом партии овощей, освободившихся мешков и другой тары.</w:t>
      </w:r>
    </w:p>
    <w:p w:rsidR="003A0295" w:rsidRDefault="003A0295" w:rsidP="003A0295">
      <w:pPr>
        <w:numPr>
          <w:ilvl w:val="0"/>
          <w:numId w:val="4"/>
        </w:numPr>
      </w:pPr>
      <w:r>
        <w:rPr>
          <w:rStyle w:val="c4"/>
        </w:rPr>
        <w:t>Обеспечить раздельное хранение зимних и ранних овощей.</w:t>
      </w:r>
    </w:p>
    <w:p w:rsidR="003A0295" w:rsidRDefault="003A0295" w:rsidP="003A0295">
      <w:pPr>
        <w:numPr>
          <w:ilvl w:val="0"/>
          <w:numId w:val="4"/>
        </w:numPr>
      </w:pPr>
      <w:r>
        <w:rPr>
          <w:rStyle w:val="c4"/>
        </w:rPr>
        <w:t>Своевременно перебирать овощи, зачищать капусту с целью удаления гнили и отходов     </w:t>
      </w:r>
    </w:p>
    <w:p w:rsidR="003A0295" w:rsidRDefault="003A0295" w:rsidP="003A0295">
      <w:pPr>
        <w:pStyle w:val="c5c40"/>
        <w:spacing w:before="0" w:beforeAutospacing="0" w:after="0" w:afterAutospacing="0"/>
      </w:pPr>
      <w:r>
        <w:rPr>
          <w:rStyle w:val="c4"/>
        </w:rPr>
        <w:t>2.4.  Осуществлять своевременную замену пришедший в негодность столовый инвентарь и  посуду.</w:t>
      </w:r>
    </w:p>
    <w:p w:rsidR="003A0295" w:rsidRDefault="003A0295" w:rsidP="003A0295">
      <w:pPr>
        <w:pStyle w:val="c5c18"/>
        <w:spacing w:before="0" w:beforeAutospacing="0" w:after="0" w:afterAutospacing="0"/>
      </w:pPr>
      <w:r>
        <w:rPr>
          <w:rStyle w:val="c4"/>
        </w:rPr>
        <w:t>Срок исполнения: постоянно</w:t>
      </w:r>
    </w:p>
    <w:p w:rsidR="003A0295" w:rsidRDefault="003A0295" w:rsidP="003A0295">
      <w:pPr>
        <w:pStyle w:val="c5c40"/>
        <w:spacing w:before="0" w:beforeAutospacing="0" w:after="0" w:afterAutospacing="0"/>
      </w:pPr>
      <w:r>
        <w:rPr>
          <w:rStyle w:val="c4"/>
        </w:rPr>
        <w:t xml:space="preserve">3.   Медсестре </w:t>
      </w:r>
      <w:r>
        <w:rPr>
          <w:rStyle w:val="c4c24"/>
        </w:rPr>
        <w:t xml:space="preserve"> Малышевой С.Ю.</w:t>
      </w:r>
      <w:r>
        <w:rPr>
          <w:rStyle w:val="c4"/>
        </w:rPr>
        <w:t xml:space="preserve"> ежедневно контролировать соблюдение следующих условий:</w:t>
      </w:r>
    </w:p>
    <w:p w:rsidR="003A0295" w:rsidRDefault="003A0295" w:rsidP="003A0295">
      <w:pPr>
        <w:numPr>
          <w:ilvl w:val="0"/>
          <w:numId w:val="5"/>
        </w:numPr>
      </w:pPr>
      <w:r>
        <w:rPr>
          <w:rStyle w:val="c4"/>
        </w:rPr>
        <w:t>Надлежащее санитарно-гигиеническое содержание помещений, оборудования   пищеблока, складских  помещений.</w:t>
      </w:r>
    </w:p>
    <w:p w:rsidR="003A0295" w:rsidRDefault="003A0295" w:rsidP="003A0295">
      <w:pPr>
        <w:pStyle w:val="c5c40"/>
        <w:spacing w:before="0" w:beforeAutospacing="0" w:after="0" w:afterAutospacing="0"/>
      </w:pPr>
      <w:r>
        <w:rPr>
          <w:rStyle w:val="c4"/>
        </w:rPr>
        <w:t>3.2.  Правила обработки посуды, маркировки кухонной посуды.</w:t>
      </w:r>
    </w:p>
    <w:p w:rsidR="003A0295" w:rsidRDefault="003A0295" w:rsidP="003A0295">
      <w:pPr>
        <w:numPr>
          <w:ilvl w:val="0"/>
          <w:numId w:val="6"/>
        </w:numPr>
      </w:pPr>
      <w:r>
        <w:rPr>
          <w:rStyle w:val="c4"/>
        </w:rPr>
        <w:t>Личную гигиену сотрудников пищеблока.</w:t>
      </w:r>
    </w:p>
    <w:p w:rsidR="003A0295" w:rsidRDefault="003A0295" w:rsidP="003A0295">
      <w:pPr>
        <w:pStyle w:val="c5c40"/>
        <w:spacing w:before="0" w:beforeAutospacing="0" w:after="0" w:afterAutospacing="0"/>
      </w:pPr>
      <w:r>
        <w:rPr>
          <w:rStyle w:val="c4"/>
        </w:rPr>
        <w:t>3.5.  Обеспечивать  ежедневный контроль хранения продуктов и сроками реализации скоропортящихся  продуктов.</w:t>
      </w:r>
    </w:p>
    <w:p w:rsidR="003A0295" w:rsidRDefault="003A0295" w:rsidP="003A0295">
      <w:pPr>
        <w:pStyle w:val="c5c40"/>
        <w:spacing w:before="0" w:beforeAutospacing="0" w:after="0" w:afterAutospacing="0"/>
      </w:pPr>
      <w:r>
        <w:rPr>
          <w:rStyle w:val="c4"/>
        </w:rPr>
        <w:t>3.6.  Следить за соблюдением правил кулинарной обработки продуктов и   технологией приготовления пищи.</w:t>
      </w:r>
    </w:p>
    <w:p w:rsidR="003A0295" w:rsidRDefault="003A0295" w:rsidP="003A0295">
      <w:pPr>
        <w:pStyle w:val="c5c18"/>
        <w:spacing w:before="0" w:beforeAutospacing="0" w:after="0" w:afterAutospacing="0"/>
      </w:pPr>
      <w:r>
        <w:rPr>
          <w:rStyle w:val="c4"/>
        </w:rPr>
        <w:t>Срок исполнения: постоянно</w:t>
      </w:r>
    </w:p>
    <w:p w:rsidR="003A0295" w:rsidRDefault="003A0295" w:rsidP="003A0295">
      <w:pPr>
        <w:numPr>
          <w:ilvl w:val="0"/>
          <w:numId w:val="7"/>
        </w:numPr>
      </w:pPr>
      <w:r>
        <w:rPr>
          <w:rStyle w:val="c4"/>
        </w:rPr>
        <w:t>Назначить комиссию в составе:</w:t>
      </w:r>
    </w:p>
    <w:p w:rsidR="003A0295" w:rsidRDefault="003A0295" w:rsidP="003A0295">
      <w:pPr>
        <w:pStyle w:val="c5c16"/>
        <w:spacing w:before="0" w:beforeAutospacing="0" w:after="0" w:afterAutospacing="0"/>
        <w:jc w:val="center"/>
      </w:pPr>
      <w:r>
        <w:rPr>
          <w:rStyle w:val="c4"/>
        </w:rPr>
        <w:t xml:space="preserve">завхозы                                 </w:t>
      </w:r>
      <w:proofErr w:type="spellStart"/>
      <w:r>
        <w:rPr>
          <w:rStyle w:val="c4"/>
        </w:rPr>
        <w:t>Доброхотова</w:t>
      </w:r>
      <w:proofErr w:type="spellEnd"/>
      <w:r>
        <w:rPr>
          <w:rStyle w:val="c4"/>
        </w:rPr>
        <w:t xml:space="preserve"> О.О.  , </w:t>
      </w:r>
      <w:proofErr w:type="spellStart"/>
      <w:r>
        <w:rPr>
          <w:rStyle w:val="c4"/>
        </w:rPr>
        <w:t>Вихарева</w:t>
      </w:r>
      <w:proofErr w:type="spellEnd"/>
      <w:r>
        <w:rPr>
          <w:rStyle w:val="c4"/>
        </w:rPr>
        <w:t xml:space="preserve"> Т.Н.</w:t>
      </w:r>
    </w:p>
    <w:p w:rsidR="003A0295" w:rsidRDefault="003A0295" w:rsidP="003A0295">
      <w:pPr>
        <w:pStyle w:val="c5c16"/>
        <w:spacing w:before="0" w:beforeAutospacing="0" w:after="0" w:afterAutospacing="0"/>
        <w:jc w:val="center"/>
      </w:pPr>
      <w:r>
        <w:rPr>
          <w:rStyle w:val="c4"/>
        </w:rPr>
        <w:t>рабочий по ремонту  </w:t>
      </w:r>
      <w:r>
        <w:rPr>
          <w:rStyle w:val="c4"/>
        </w:rPr>
        <w:t xml:space="preserve">                                                            </w:t>
      </w:r>
      <w:bookmarkStart w:id="0" w:name="_GoBack"/>
      <w:bookmarkEnd w:id="0"/>
      <w:r>
        <w:rPr>
          <w:rStyle w:val="c4"/>
        </w:rPr>
        <w:t xml:space="preserve"> Цветков С.М.</w:t>
      </w:r>
    </w:p>
    <w:p w:rsidR="003A0295" w:rsidRDefault="003A0295" w:rsidP="003A0295">
      <w:pPr>
        <w:pStyle w:val="c5c16"/>
        <w:spacing w:before="0" w:beforeAutospacing="0" w:after="0" w:afterAutospacing="0"/>
        <w:jc w:val="center"/>
      </w:pPr>
      <w:r>
        <w:rPr>
          <w:rStyle w:val="c4"/>
        </w:rPr>
        <w:t xml:space="preserve">председатель общего собрания коллектива                       </w:t>
      </w:r>
      <w:proofErr w:type="spellStart"/>
      <w:r>
        <w:rPr>
          <w:rStyle w:val="c4"/>
        </w:rPr>
        <w:t>Бронзелева</w:t>
      </w:r>
      <w:proofErr w:type="spellEnd"/>
      <w:r>
        <w:rPr>
          <w:rStyle w:val="c4"/>
        </w:rPr>
        <w:t xml:space="preserve"> О.А.</w:t>
      </w:r>
    </w:p>
    <w:p w:rsidR="003A0295" w:rsidRDefault="003A0295" w:rsidP="003A0295">
      <w:pPr>
        <w:numPr>
          <w:ilvl w:val="0"/>
          <w:numId w:val="8"/>
        </w:numPr>
      </w:pPr>
      <w:r>
        <w:rPr>
          <w:rStyle w:val="c4"/>
        </w:rPr>
        <w:t>Комиссии проводить периодический осмотр технологического и холодильного оборудования  1 раз в квартал, с  составлением акта.</w:t>
      </w:r>
    </w:p>
    <w:p w:rsidR="003A0295" w:rsidRDefault="003A0295" w:rsidP="003A0295">
      <w:pPr>
        <w:pStyle w:val="c5c18"/>
        <w:spacing w:before="0" w:beforeAutospacing="0" w:after="0" w:afterAutospacing="0"/>
      </w:pPr>
      <w:r>
        <w:rPr>
          <w:rStyle w:val="c4"/>
        </w:rPr>
        <w:t>Срок исполнения: постоянно</w:t>
      </w:r>
    </w:p>
    <w:p w:rsidR="003A0295" w:rsidRDefault="003A0295" w:rsidP="003A0295">
      <w:pPr>
        <w:pStyle w:val="c5c40"/>
        <w:numPr>
          <w:ilvl w:val="0"/>
          <w:numId w:val="1"/>
        </w:numPr>
        <w:spacing w:before="0" w:beforeAutospacing="0" w:after="0" w:afterAutospacing="0"/>
        <w:rPr>
          <w:rStyle w:val="c4"/>
        </w:rPr>
      </w:pPr>
      <w:r>
        <w:rPr>
          <w:rStyle w:val="c4"/>
        </w:rPr>
        <w:t>Контроль исполнения данного приказа оставляю за собой.</w:t>
      </w:r>
    </w:p>
    <w:p w:rsidR="003A0295" w:rsidRDefault="003A0295" w:rsidP="003A0295">
      <w:pPr>
        <w:pStyle w:val="c5c40"/>
        <w:spacing w:before="0" w:beforeAutospacing="0" w:after="0" w:afterAutospacing="0"/>
        <w:rPr>
          <w:rStyle w:val="c4"/>
        </w:rPr>
      </w:pPr>
    </w:p>
    <w:p w:rsidR="003A0295" w:rsidRDefault="003A0295" w:rsidP="003A0295">
      <w:pPr>
        <w:pStyle w:val="c5c40"/>
        <w:spacing w:before="0" w:beforeAutospacing="0" w:after="0" w:afterAutospacing="0"/>
        <w:rPr>
          <w:rStyle w:val="c4"/>
        </w:rPr>
      </w:pPr>
    </w:p>
    <w:p w:rsidR="003A0295" w:rsidRDefault="003A0295" w:rsidP="003A0295">
      <w:pPr>
        <w:pStyle w:val="c5c40"/>
        <w:spacing w:before="0" w:beforeAutospacing="0" w:after="0" w:afterAutospacing="0"/>
      </w:pPr>
    </w:p>
    <w:p w:rsidR="003A0295" w:rsidRDefault="003A0295" w:rsidP="003A0295">
      <w:pPr>
        <w:pStyle w:val="c5c62"/>
        <w:spacing w:before="0" w:beforeAutospacing="0" w:after="0" w:afterAutospacing="0"/>
      </w:pPr>
      <w:r>
        <w:rPr>
          <w:rStyle w:val="c4c6"/>
        </w:rPr>
        <w:t xml:space="preserve"> Директор школы                       Н.А. Цветкова</w:t>
      </w:r>
      <w:r>
        <w:rPr>
          <w:rStyle w:val="c4"/>
        </w:rPr>
        <w:t xml:space="preserve">                        </w:t>
      </w:r>
    </w:p>
    <w:p w:rsidR="003A0295" w:rsidRDefault="003A0295" w:rsidP="003A0295">
      <w:pPr>
        <w:pStyle w:val="c21c8"/>
        <w:spacing w:before="0" w:beforeAutospacing="0" w:after="0" w:afterAutospacing="0"/>
        <w:rPr>
          <w:rStyle w:val="c4"/>
        </w:rPr>
      </w:pPr>
    </w:p>
    <w:p w:rsidR="003A0295" w:rsidRDefault="003A0295" w:rsidP="003A0295">
      <w:pPr>
        <w:pStyle w:val="c21c8"/>
        <w:spacing w:before="0" w:beforeAutospacing="0" w:after="0" w:afterAutospacing="0"/>
        <w:rPr>
          <w:rStyle w:val="c4"/>
        </w:rPr>
      </w:pPr>
    </w:p>
    <w:p w:rsidR="00F76588" w:rsidRDefault="00F76588"/>
    <w:sectPr w:rsidR="00F76588" w:rsidSect="003A02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272"/>
    <w:multiLevelType w:val="multilevel"/>
    <w:tmpl w:val="1336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239A8"/>
    <w:multiLevelType w:val="multilevel"/>
    <w:tmpl w:val="5ADE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F56AF"/>
    <w:multiLevelType w:val="multilevel"/>
    <w:tmpl w:val="7032C1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609D2"/>
    <w:multiLevelType w:val="multilevel"/>
    <w:tmpl w:val="D2209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EB7652"/>
    <w:multiLevelType w:val="multilevel"/>
    <w:tmpl w:val="0FCC4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11515A"/>
    <w:multiLevelType w:val="multilevel"/>
    <w:tmpl w:val="7778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26619"/>
    <w:multiLevelType w:val="multilevel"/>
    <w:tmpl w:val="45589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11435"/>
    <w:multiLevelType w:val="multilevel"/>
    <w:tmpl w:val="F004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29"/>
    <w:rsid w:val="00385529"/>
    <w:rsid w:val="003A0295"/>
    <w:rsid w:val="00F7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c8">
    <w:name w:val="c21 c8"/>
    <w:basedOn w:val="a"/>
    <w:rsid w:val="003A0295"/>
    <w:pPr>
      <w:spacing w:before="100" w:beforeAutospacing="1" w:after="100" w:afterAutospacing="1"/>
    </w:pPr>
  </w:style>
  <w:style w:type="character" w:customStyle="1" w:styleId="c4">
    <w:name w:val="c4"/>
    <w:basedOn w:val="a0"/>
    <w:rsid w:val="003A0295"/>
  </w:style>
  <w:style w:type="paragraph" w:customStyle="1" w:styleId="c8">
    <w:name w:val="c8"/>
    <w:basedOn w:val="a"/>
    <w:rsid w:val="003A0295"/>
    <w:pPr>
      <w:spacing w:before="100" w:beforeAutospacing="1" w:after="100" w:afterAutospacing="1"/>
    </w:pPr>
  </w:style>
  <w:style w:type="character" w:customStyle="1" w:styleId="c4c24">
    <w:name w:val="c4 c24"/>
    <w:basedOn w:val="a0"/>
    <w:rsid w:val="003A0295"/>
  </w:style>
  <w:style w:type="paragraph" w:customStyle="1" w:styleId="c5c62">
    <w:name w:val="c5 c62"/>
    <w:basedOn w:val="a"/>
    <w:rsid w:val="003A0295"/>
    <w:pPr>
      <w:spacing w:before="100" w:beforeAutospacing="1" w:after="100" w:afterAutospacing="1"/>
    </w:pPr>
  </w:style>
  <w:style w:type="character" w:customStyle="1" w:styleId="c4c6">
    <w:name w:val="c4 c6"/>
    <w:basedOn w:val="a0"/>
    <w:rsid w:val="003A0295"/>
  </w:style>
  <w:style w:type="paragraph" w:customStyle="1" w:styleId="c5c40">
    <w:name w:val="c5 c40"/>
    <w:basedOn w:val="a"/>
    <w:rsid w:val="003A0295"/>
    <w:pPr>
      <w:spacing w:before="100" w:beforeAutospacing="1" w:after="100" w:afterAutospacing="1"/>
    </w:pPr>
  </w:style>
  <w:style w:type="paragraph" w:customStyle="1" w:styleId="c5c61">
    <w:name w:val="c5 c61"/>
    <w:basedOn w:val="a"/>
    <w:rsid w:val="003A0295"/>
    <w:pPr>
      <w:spacing w:before="100" w:beforeAutospacing="1" w:after="100" w:afterAutospacing="1"/>
    </w:pPr>
  </w:style>
  <w:style w:type="paragraph" w:customStyle="1" w:styleId="c5c18">
    <w:name w:val="c5 c18"/>
    <w:basedOn w:val="a"/>
    <w:rsid w:val="003A0295"/>
    <w:pPr>
      <w:spacing w:before="100" w:beforeAutospacing="1" w:after="100" w:afterAutospacing="1"/>
    </w:pPr>
  </w:style>
  <w:style w:type="paragraph" w:customStyle="1" w:styleId="c5c16">
    <w:name w:val="c5 c16"/>
    <w:basedOn w:val="a"/>
    <w:rsid w:val="003A02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c8">
    <w:name w:val="c21 c8"/>
    <w:basedOn w:val="a"/>
    <w:rsid w:val="003A0295"/>
    <w:pPr>
      <w:spacing w:before="100" w:beforeAutospacing="1" w:after="100" w:afterAutospacing="1"/>
    </w:pPr>
  </w:style>
  <w:style w:type="character" w:customStyle="1" w:styleId="c4">
    <w:name w:val="c4"/>
    <w:basedOn w:val="a0"/>
    <w:rsid w:val="003A0295"/>
  </w:style>
  <w:style w:type="paragraph" w:customStyle="1" w:styleId="c8">
    <w:name w:val="c8"/>
    <w:basedOn w:val="a"/>
    <w:rsid w:val="003A0295"/>
    <w:pPr>
      <w:spacing w:before="100" w:beforeAutospacing="1" w:after="100" w:afterAutospacing="1"/>
    </w:pPr>
  </w:style>
  <w:style w:type="character" w:customStyle="1" w:styleId="c4c24">
    <w:name w:val="c4 c24"/>
    <w:basedOn w:val="a0"/>
    <w:rsid w:val="003A0295"/>
  </w:style>
  <w:style w:type="paragraph" w:customStyle="1" w:styleId="c5c62">
    <w:name w:val="c5 c62"/>
    <w:basedOn w:val="a"/>
    <w:rsid w:val="003A0295"/>
    <w:pPr>
      <w:spacing w:before="100" w:beforeAutospacing="1" w:after="100" w:afterAutospacing="1"/>
    </w:pPr>
  </w:style>
  <w:style w:type="character" w:customStyle="1" w:styleId="c4c6">
    <w:name w:val="c4 c6"/>
    <w:basedOn w:val="a0"/>
    <w:rsid w:val="003A0295"/>
  </w:style>
  <w:style w:type="paragraph" w:customStyle="1" w:styleId="c5c40">
    <w:name w:val="c5 c40"/>
    <w:basedOn w:val="a"/>
    <w:rsid w:val="003A0295"/>
    <w:pPr>
      <w:spacing w:before="100" w:beforeAutospacing="1" w:after="100" w:afterAutospacing="1"/>
    </w:pPr>
  </w:style>
  <w:style w:type="paragraph" w:customStyle="1" w:styleId="c5c61">
    <w:name w:val="c5 c61"/>
    <w:basedOn w:val="a"/>
    <w:rsid w:val="003A0295"/>
    <w:pPr>
      <w:spacing w:before="100" w:beforeAutospacing="1" w:after="100" w:afterAutospacing="1"/>
    </w:pPr>
  </w:style>
  <w:style w:type="paragraph" w:customStyle="1" w:styleId="c5c18">
    <w:name w:val="c5 c18"/>
    <w:basedOn w:val="a"/>
    <w:rsid w:val="003A0295"/>
    <w:pPr>
      <w:spacing w:before="100" w:beforeAutospacing="1" w:after="100" w:afterAutospacing="1"/>
    </w:pPr>
  </w:style>
  <w:style w:type="paragraph" w:customStyle="1" w:styleId="c5c16">
    <w:name w:val="c5 c16"/>
    <w:basedOn w:val="a"/>
    <w:rsid w:val="003A02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6Q454C4S776C-91-1258</_dlc_DocId>
    <_dlc_DocIdUrl xmlns="fb166eb0-c3f2-4116-b942-42f93c0d30c0">
      <Url>http://www.eduportal44.ru/Neya/Nom/_layouts/15/DocIdRedir.aspx?ID=6Q454C4S776C-91-1258</Url>
      <Description>6Q454C4S776C-91-1258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D3B5F57A1C7D489F8055A798E0AE9B" ma:contentTypeVersion="1" ma:contentTypeDescription="Создание документа." ma:contentTypeScope="" ma:versionID="92d6dd54c3e09ace86df1c1f3182638a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c9e6ee7406f3472e91a778c154883abf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B85B06-ED55-429B-A326-95F59EADBBE9}"/>
</file>

<file path=customXml/itemProps2.xml><?xml version="1.0" encoding="utf-8"?>
<ds:datastoreItem xmlns:ds="http://schemas.openxmlformats.org/officeDocument/2006/customXml" ds:itemID="{6A2E1F21-FFB9-4D58-9259-8F1E8E7650DA}"/>
</file>

<file path=customXml/itemProps3.xml><?xml version="1.0" encoding="utf-8"?>
<ds:datastoreItem xmlns:ds="http://schemas.openxmlformats.org/officeDocument/2006/customXml" ds:itemID="{81F1551E-8DB8-4683-B5DB-469D060D33C8}"/>
</file>

<file path=customXml/itemProps4.xml><?xml version="1.0" encoding="utf-8"?>
<ds:datastoreItem xmlns:ds="http://schemas.openxmlformats.org/officeDocument/2006/customXml" ds:itemID="{FF7E0813-01E4-4456-B2A1-F4797B8E7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2017-11-04T19:36:00Z</dcterms:created>
  <dcterms:modified xsi:type="dcterms:W3CDTF">2017-11-04T19:40:00Z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0x010100BAD3B5F57A1C7D489F8055A798E0AE9B</vt:lpwstr>
  </property>
  <property fmtid="{D5CDD505-2E9C-101B-9397-08002B2CF9AE}" pid="3" name="_dlc_DocIdItemGuid">
    <vt:lpwstr>eb3db2bc-c7ae-4877-a4ad-62ca4e494697</vt:lpwstr>
  </property>
</Properties>
</file>