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96" w:rsidRPr="00993596" w:rsidRDefault="00993596" w:rsidP="00993596">
      <w:pPr>
        <w:pStyle w:val="a3"/>
        <w:spacing w:line="240" w:lineRule="atLeast"/>
        <w:contextualSpacing/>
        <w:jc w:val="center"/>
        <w:rPr>
          <w:color w:val="000000"/>
          <w:u w:val="single"/>
        </w:rPr>
      </w:pPr>
      <w:r w:rsidRPr="00993596">
        <w:rPr>
          <w:color w:val="000000"/>
          <w:u w:val="single"/>
        </w:rPr>
        <w:t>Схема конспекта непосредственно организованной образовательной деятельности</w:t>
      </w:r>
      <w:r w:rsidRPr="00993596">
        <w:rPr>
          <w:u w:val="single"/>
        </w:rPr>
        <w:t xml:space="preserve"> с использованием компьютерных технологий</w:t>
      </w:r>
    </w:p>
    <w:p w:rsidR="00993596" w:rsidRPr="00993596" w:rsidRDefault="00993596" w:rsidP="00993596">
      <w:pPr>
        <w:pStyle w:val="a3"/>
        <w:spacing w:line="240" w:lineRule="atLeast"/>
        <w:contextualSpacing/>
        <w:rPr>
          <w:color w:val="000000"/>
        </w:rPr>
      </w:pPr>
      <w:r w:rsidRPr="00993596">
        <w:rPr>
          <w:color w:val="000000"/>
          <w:u w:val="single"/>
        </w:rPr>
        <w:t>Дата проведения:</w:t>
      </w:r>
      <w:r w:rsidRPr="00993596">
        <w:rPr>
          <w:color w:val="000000"/>
        </w:rPr>
        <w:t xml:space="preserve">  21 декабря 2016 г</w:t>
      </w:r>
    </w:p>
    <w:p w:rsidR="00993596" w:rsidRPr="00993596" w:rsidRDefault="00993596" w:rsidP="00993596">
      <w:pPr>
        <w:pStyle w:val="a3"/>
        <w:spacing w:line="240" w:lineRule="atLeast"/>
        <w:contextualSpacing/>
        <w:rPr>
          <w:color w:val="000000"/>
        </w:rPr>
      </w:pPr>
      <w:r w:rsidRPr="00993596">
        <w:rPr>
          <w:color w:val="000000"/>
          <w:u w:val="single"/>
        </w:rPr>
        <w:t>Фамилия имя педагога:</w:t>
      </w:r>
      <w:r w:rsidRPr="00993596">
        <w:rPr>
          <w:color w:val="000000"/>
        </w:rPr>
        <w:t xml:space="preserve"> Демидова Татьяна Сергеевна</w:t>
      </w:r>
    </w:p>
    <w:p w:rsidR="00993596" w:rsidRPr="00993596" w:rsidRDefault="00993596" w:rsidP="00993596">
      <w:pPr>
        <w:pStyle w:val="a3"/>
        <w:spacing w:line="240" w:lineRule="atLeast"/>
        <w:contextualSpacing/>
        <w:rPr>
          <w:color w:val="000000"/>
        </w:rPr>
      </w:pPr>
      <w:r w:rsidRPr="00993596">
        <w:rPr>
          <w:color w:val="000000"/>
          <w:u w:val="single"/>
        </w:rPr>
        <w:t>Возрастная группа детей:</w:t>
      </w:r>
      <w:r w:rsidRPr="00993596">
        <w:rPr>
          <w:color w:val="000000"/>
        </w:rPr>
        <w:t xml:space="preserve"> 2 младшая  группа.</w:t>
      </w:r>
    </w:p>
    <w:p w:rsidR="00993596" w:rsidRPr="00993596" w:rsidRDefault="00993596" w:rsidP="00993596">
      <w:pPr>
        <w:pStyle w:val="a3"/>
        <w:spacing w:line="240" w:lineRule="atLeast"/>
        <w:contextualSpacing/>
      </w:pPr>
      <w:r w:rsidRPr="00993596">
        <w:rPr>
          <w:color w:val="000000"/>
          <w:u w:val="single"/>
        </w:rPr>
        <w:t>Направленность группы</w:t>
      </w:r>
      <w:r w:rsidRPr="00993596">
        <w:rPr>
          <w:color w:val="000000"/>
        </w:rPr>
        <w:t xml:space="preserve">:  </w:t>
      </w:r>
      <w:r w:rsidRPr="00993596">
        <w:t>общеразвивающая.</w:t>
      </w:r>
    </w:p>
    <w:p w:rsidR="00993596" w:rsidRPr="00993596" w:rsidRDefault="00993596" w:rsidP="00993596">
      <w:pPr>
        <w:pStyle w:val="a3"/>
        <w:spacing w:line="240" w:lineRule="atLeast"/>
        <w:contextualSpacing/>
      </w:pPr>
      <w:r w:rsidRPr="00993596">
        <w:rPr>
          <w:color w:val="000000"/>
          <w:u w:val="single"/>
        </w:rPr>
        <w:t>Тема непосредственно организованной образовательной деятельности:</w:t>
      </w:r>
      <w:r w:rsidRPr="00993596">
        <w:rPr>
          <w:color w:val="000000"/>
        </w:rPr>
        <w:t xml:space="preserve"> </w:t>
      </w:r>
      <w:r w:rsidRPr="00993596">
        <w:t xml:space="preserve"> «Дикие и домашние животные»</w:t>
      </w:r>
    </w:p>
    <w:p w:rsidR="00993596" w:rsidRPr="00993596" w:rsidRDefault="00993596" w:rsidP="00993596">
      <w:pPr>
        <w:pStyle w:val="a3"/>
        <w:spacing w:line="240" w:lineRule="atLeast"/>
        <w:contextualSpacing/>
      </w:pPr>
      <w:r w:rsidRPr="00993596">
        <w:rPr>
          <w:color w:val="000000"/>
          <w:u w:val="single"/>
        </w:rPr>
        <w:t>Цель:</w:t>
      </w:r>
      <w:r w:rsidRPr="00993596">
        <w:rPr>
          <w:color w:val="000000"/>
        </w:rPr>
        <w:t xml:space="preserve"> </w:t>
      </w:r>
      <w:r w:rsidRPr="00993596">
        <w:t>формирование у детей знания о домашних и диких животных.</w:t>
      </w:r>
    </w:p>
    <w:p w:rsidR="00993596" w:rsidRPr="00993596" w:rsidRDefault="00993596" w:rsidP="00993596">
      <w:pPr>
        <w:pStyle w:val="a3"/>
        <w:spacing w:line="240" w:lineRule="atLeast"/>
        <w:contextualSpacing/>
        <w:rPr>
          <w:color w:val="000000"/>
          <w:u w:val="single"/>
        </w:rPr>
      </w:pPr>
      <w:r w:rsidRPr="00993596">
        <w:rPr>
          <w:color w:val="000000"/>
          <w:u w:val="single"/>
        </w:rPr>
        <w:t>Психолого - педагогические задачи:</w:t>
      </w:r>
    </w:p>
    <w:p w:rsidR="00993596" w:rsidRPr="00993596" w:rsidRDefault="00993596" w:rsidP="00993596">
      <w:pPr>
        <w:pStyle w:val="a3"/>
        <w:spacing w:line="240" w:lineRule="atLeast"/>
        <w:contextualSpacing/>
        <w:rPr>
          <w:color w:val="000000"/>
          <w:u w:val="single"/>
        </w:rPr>
      </w:pPr>
      <w:r w:rsidRPr="00993596">
        <w:rPr>
          <w:color w:val="000000"/>
          <w:u w:val="single"/>
        </w:rPr>
        <w:t>Образовательные:</w:t>
      </w:r>
      <w:r w:rsidRPr="00993596">
        <w:rPr>
          <w:b/>
        </w:rPr>
        <w:t xml:space="preserve"> </w:t>
      </w:r>
      <w:r w:rsidRPr="00993596">
        <w:t xml:space="preserve"> Упражнять детей в умении различать диких и домашних животных; </w:t>
      </w:r>
      <w:r w:rsidRPr="00993596">
        <w:rPr>
          <w:color w:val="000000"/>
        </w:rPr>
        <w:t>расширять и активизировать словарь</w:t>
      </w:r>
    </w:p>
    <w:p w:rsidR="00993596" w:rsidRPr="00993596" w:rsidRDefault="00993596" w:rsidP="00993596">
      <w:pPr>
        <w:pStyle w:val="a3"/>
        <w:spacing w:line="240" w:lineRule="atLeast"/>
        <w:contextualSpacing/>
        <w:rPr>
          <w:color w:val="000000"/>
        </w:rPr>
      </w:pPr>
      <w:r w:rsidRPr="00993596">
        <w:rPr>
          <w:color w:val="000000"/>
          <w:u w:val="single"/>
        </w:rPr>
        <w:t>Развивающая:</w:t>
      </w:r>
      <w:r w:rsidRPr="00993596">
        <w:rPr>
          <w:color w:val="000000"/>
        </w:rPr>
        <w:t xml:space="preserve"> развивать внимание и память; развивать художественный и эстетический вкус, </w:t>
      </w:r>
      <w:r w:rsidRPr="00993596">
        <w:t xml:space="preserve">развивать интерес к познанию окружающего мира; </w:t>
      </w:r>
      <w:r w:rsidRPr="00993596">
        <w:rPr>
          <w:color w:val="000000"/>
        </w:rPr>
        <w:t>развивать художественный и эстетический вкус, мелкую моторику; приучать к точным движениям рук и пальцев.</w:t>
      </w:r>
    </w:p>
    <w:p w:rsidR="00993596" w:rsidRPr="00993596" w:rsidRDefault="00993596" w:rsidP="00993596">
      <w:pPr>
        <w:pStyle w:val="a3"/>
        <w:spacing w:line="240" w:lineRule="atLeast"/>
        <w:contextualSpacing/>
        <w:rPr>
          <w:color w:val="000000"/>
        </w:rPr>
      </w:pPr>
      <w:r w:rsidRPr="00993596">
        <w:rPr>
          <w:color w:val="000000"/>
          <w:u w:val="single"/>
        </w:rPr>
        <w:t>Воспитательная:</w:t>
      </w:r>
      <w:r w:rsidRPr="00993596">
        <w:rPr>
          <w:color w:val="000000"/>
        </w:rPr>
        <w:t xml:space="preserve"> </w:t>
      </w:r>
      <w:r w:rsidRPr="00993596">
        <w:t xml:space="preserve">воспитывать заботливое отношение к животным, отзывчивость, </w:t>
      </w:r>
      <w:r w:rsidRPr="00993596">
        <w:rPr>
          <w:color w:val="000000"/>
        </w:rPr>
        <w:t>побуждать к выполнению игровых действий.</w:t>
      </w:r>
    </w:p>
    <w:p w:rsidR="00993596" w:rsidRPr="00993596" w:rsidRDefault="00993596" w:rsidP="00993596">
      <w:pPr>
        <w:pStyle w:val="a3"/>
        <w:spacing w:line="240" w:lineRule="atLeast"/>
        <w:contextualSpacing/>
      </w:pPr>
      <w:r w:rsidRPr="00993596">
        <w:rPr>
          <w:u w:val="single"/>
        </w:rPr>
        <w:t>Материал:</w:t>
      </w:r>
      <w:r w:rsidRPr="00993596">
        <w:t xml:space="preserve"> Макеты леса и домашнего двора, кукла  Машенька, маски домашних и диких животных, коробка с игрушками, мультимедийная установка, бумага для аппликации.</w:t>
      </w:r>
    </w:p>
    <w:p w:rsidR="00993596" w:rsidRPr="00993596" w:rsidRDefault="00993596" w:rsidP="00993596">
      <w:pPr>
        <w:pStyle w:val="a3"/>
        <w:spacing w:line="240" w:lineRule="atLeast"/>
        <w:contextualSpacing/>
        <w:rPr>
          <w:color w:val="000000"/>
        </w:rPr>
      </w:pPr>
      <w:r w:rsidRPr="00993596">
        <w:rPr>
          <w:color w:val="000000"/>
          <w:u w:val="single"/>
        </w:rPr>
        <w:t>Интегрируемые образовательные области:</w:t>
      </w:r>
      <w:r w:rsidRPr="00993596">
        <w:rPr>
          <w:color w:val="000000"/>
        </w:rPr>
        <w:t xml:space="preserve">  познавательное развитие, социально-коммуникативное развитие, художественное творчество, физическое развитие.</w:t>
      </w:r>
    </w:p>
    <w:p w:rsidR="00993596" w:rsidRPr="00993596" w:rsidRDefault="00993596" w:rsidP="00993596">
      <w:pPr>
        <w:pStyle w:val="a3"/>
        <w:spacing w:line="240" w:lineRule="atLeast"/>
        <w:contextualSpacing/>
        <w:rPr>
          <w:color w:val="000000"/>
        </w:rPr>
      </w:pPr>
      <w:r w:rsidRPr="00993596">
        <w:rPr>
          <w:u w:val="single"/>
        </w:rPr>
        <w:t>Предварительная работа:</w:t>
      </w:r>
      <w:r w:rsidRPr="00993596">
        <w:t xml:space="preserve"> Беседа с детьми о диких и домашних животных. Рассматривание иллюстраций.</w:t>
      </w:r>
    </w:p>
    <w:p w:rsidR="00993596" w:rsidRPr="00993596" w:rsidRDefault="00993596" w:rsidP="00993596">
      <w:pPr>
        <w:pStyle w:val="a3"/>
        <w:spacing w:line="240" w:lineRule="atLeast"/>
        <w:contextualSpacing/>
        <w:rPr>
          <w:color w:val="000000"/>
        </w:rPr>
      </w:pPr>
      <w:r w:rsidRPr="00993596">
        <w:rPr>
          <w:color w:val="000000"/>
          <w:u w:val="single"/>
        </w:rPr>
        <w:t>Вид детской деятельности, лежащей в основе организации НОД</w:t>
      </w:r>
      <w:r w:rsidRPr="00993596">
        <w:rPr>
          <w:color w:val="000000"/>
        </w:rPr>
        <w:t>:  художественный труд, игровая, коммуникативная, познавательная.</w:t>
      </w:r>
    </w:p>
    <w:p w:rsidR="00993596" w:rsidRPr="00993596" w:rsidRDefault="00993596" w:rsidP="00993596">
      <w:pPr>
        <w:pStyle w:val="a3"/>
        <w:spacing w:line="240" w:lineRule="atLeast"/>
        <w:contextualSpacing/>
        <w:rPr>
          <w:color w:val="000000"/>
        </w:rPr>
      </w:pPr>
      <w:r w:rsidRPr="00993596">
        <w:rPr>
          <w:color w:val="000000"/>
          <w:u w:val="single"/>
        </w:rPr>
        <w:t>Форма организации детей:</w:t>
      </w:r>
      <w:r w:rsidRPr="00993596">
        <w:rPr>
          <w:color w:val="000000"/>
        </w:rPr>
        <w:t xml:space="preserve"> коллективная.</w:t>
      </w:r>
    </w:p>
    <w:p w:rsidR="00993596" w:rsidRPr="00993596" w:rsidRDefault="00993596" w:rsidP="00993596">
      <w:pPr>
        <w:pStyle w:val="a3"/>
        <w:spacing w:line="240" w:lineRule="atLeast"/>
        <w:contextualSpacing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3369"/>
        <w:gridCol w:w="8505"/>
        <w:gridCol w:w="4536"/>
      </w:tblGrid>
      <w:tr w:rsidR="00993596" w:rsidRPr="00993596" w:rsidTr="007A14AF">
        <w:tc>
          <w:tcPr>
            <w:tcW w:w="3369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b/>
                <w:color w:val="000000"/>
                <w:u w:val="single"/>
              </w:rPr>
            </w:pPr>
            <w:r w:rsidRPr="00993596">
              <w:rPr>
                <w:color w:val="000000"/>
              </w:rPr>
              <w:t>Части НОД</w:t>
            </w:r>
          </w:p>
        </w:tc>
        <w:tc>
          <w:tcPr>
            <w:tcW w:w="8505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b/>
                <w:color w:val="000000"/>
                <w:u w:val="single"/>
              </w:rPr>
            </w:pPr>
            <w:r w:rsidRPr="00993596">
              <w:rPr>
                <w:color w:val="000000"/>
              </w:rPr>
              <w:t>Деятельность воспитателя</w:t>
            </w:r>
          </w:p>
        </w:tc>
        <w:tc>
          <w:tcPr>
            <w:tcW w:w="4536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Деятельность детей</w:t>
            </w:r>
          </w:p>
        </w:tc>
      </w:tr>
      <w:tr w:rsidR="00993596" w:rsidRPr="00993596" w:rsidTr="007A14AF">
        <w:tc>
          <w:tcPr>
            <w:tcW w:w="3369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1 часть – вводная</w:t>
            </w:r>
          </w:p>
        </w:tc>
        <w:tc>
          <w:tcPr>
            <w:tcW w:w="8505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Цель: создание эмоционального настроя на предстоящую деятельность</w:t>
            </w:r>
          </w:p>
        </w:tc>
        <w:tc>
          <w:tcPr>
            <w:tcW w:w="4536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b/>
                <w:color w:val="000000"/>
                <w:u w:val="single"/>
              </w:rPr>
            </w:pPr>
          </w:p>
        </w:tc>
      </w:tr>
      <w:tr w:rsidR="00993596" w:rsidRPr="00993596" w:rsidTr="007A14AF">
        <w:tc>
          <w:tcPr>
            <w:tcW w:w="3369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 xml:space="preserve">Создание </w:t>
            </w:r>
            <w:proofErr w:type="gramStart"/>
            <w:r w:rsidRPr="00993596">
              <w:rPr>
                <w:color w:val="000000"/>
              </w:rPr>
              <w:t>образовательной</w:t>
            </w:r>
            <w:proofErr w:type="gramEnd"/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ситуации   1мин</w:t>
            </w:r>
          </w:p>
        </w:tc>
        <w:tc>
          <w:tcPr>
            <w:tcW w:w="8505" w:type="dxa"/>
          </w:tcPr>
          <w:p w:rsidR="00993596" w:rsidRPr="00993596" w:rsidRDefault="00993596" w:rsidP="007A14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3596">
              <w:rPr>
                <w:rFonts w:ascii="Times New Roman" w:hAnsi="Times New Roman" w:cs="Times New Roman"/>
                <w:sz w:val="24"/>
                <w:szCs w:val="24"/>
              </w:rPr>
              <w:t>-Ребята, посмотрите, к нам в гости пришла кукла Маша, которая без разрешения взяла у вас игрушки, и перепутала их, теперь она не знает какие животные дикие, а какие домашние. Маша просит помощи у нас.</w:t>
            </w:r>
          </w:p>
        </w:tc>
        <w:tc>
          <w:tcPr>
            <w:tcW w:w="4536" w:type="dxa"/>
          </w:tcPr>
          <w:p w:rsidR="00993596" w:rsidRPr="00993596" w:rsidRDefault="00993596" w:rsidP="007A14AF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отвечают на поставленные вопросы воспитателем</w:t>
            </w:r>
            <w:r w:rsidRPr="00993596">
              <w:rPr>
                <w:color w:val="000000"/>
                <w:sz w:val="24"/>
                <w:szCs w:val="24"/>
              </w:rPr>
              <w:t>.</w:t>
            </w: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</w:tc>
      </w:tr>
      <w:tr w:rsidR="00993596" w:rsidRPr="00993596" w:rsidTr="007A14AF">
        <w:tc>
          <w:tcPr>
            <w:tcW w:w="3369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Мотивация детей на предстоящую деятельность</w:t>
            </w: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2-3 мин</w:t>
            </w:r>
          </w:p>
        </w:tc>
        <w:tc>
          <w:tcPr>
            <w:tcW w:w="8505" w:type="dxa"/>
          </w:tcPr>
          <w:p w:rsidR="00993596" w:rsidRPr="00993596" w:rsidRDefault="00993596" w:rsidP="007A14AF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sz w:val="24"/>
                <w:szCs w:val="24"/>
              </w:rPr>
              <w:t>-Что же делать, ребята? (</w:t>
            </w:r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детей)</w:t>
            </w:r>
          </w:p>
        </w:tc>
        <w:tc>
          <w:tcPr>
            <w:tcW w:w="4536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 xml:space="preserve">Осознают и принимают поставленную задачу, выбирают способы действия для </w:t>
            </w:r>
            <w:proofErr w:type="gramStart"/>
            <w:r w:rsidRPr="00993596">
              <w:rPr>
                <w:color w:val="000000"/>
              </w:rPr>
              <w:t>решения проблемной ситуации</w:t>
            </w:r>
            <w:proofErr w:type="gramEnd"/>
            <w:r w:rsidRPr="00993596">
              <w:rPr>
                <w:color w:val="000000"/>
              </w:rPr>
              <w:t>.</w:t>
            </w:r>
          </w:p>
        </w:tc>
      </w:tr>
      <w:tr w:rsidR="00993596" w:rsidRPr="00993596" w:rsidTr="007A14AF">
        <w:tc>
          <w:tcPr>
            <w:tcW w:w="3369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2 часть – основная</w:t>
            </w: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b/>
                <w:color w:val="000000"/>
                <w:u w:val="single"/>
              </w:rPr>
            </w:pPr>
            <w:r w:rsidRPr="00993596">
              <w:rPr>
                <w:color w:val="000000"/>
              </w:rPr>
              <w:t>18-20 мин</w:t>
            </w:r>
          </w:p>
        </w:tc>
        <w:tc>
          <w:tcPr>
            <w:tcW w:w="8505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Цель: расширение главных задач НОД  за счёт использования разнообразных приёмов  и форм работы.</w:t>
            </w:r>
          </w:p>
        </w:tc>
        <w:tc>
          <w:tcPr>
            <w:tcW w:w="4536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b/>
                <w:color w:val="000000"/>
                <w:u w:val="single"/>
              </w:rPr>
            </w:pPr>
          </w:p>
        </w:tc>
      </w:tr>
      <w:tr w:rsidR="00993596" w:rsidRPr="00993596" w:rsidTr="007A14AF">
        <w:tc>
          <w:tcPr>
            <w:tcW w:w="3369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 xml:space="preserve">Уточнение знаний детей  </w:t>
            </w: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в процессе деятельности, осуществляемой в тесном контакте с взрослым.</w:t>
            </w:r>
          </w:p>
        </w:tc>
        <w:tc>
          <w:tcPr>
            <w:tcW w:w="8505" w:type="dxa"/>
          </w:tcPr>
          <w:p w:rsidR="00993596" w:rsidRPr="00993596" w:rsidRDefault="00993596" w:rsidP="007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96">
              <w:rPr>
                <w:sz w:val="24"/>
                <w:szCs w:val="24"/>
              </w:rPr>
              <w:t xml:space="preserve"> </w:t>
            </w:r>
            <w:r w:rsidRPr="00993596">
              <w:rPr>
                <w:rFonts w:ascii="Times New Roman" w:hAnsi="Times New Roman" w:cs="Times New Roman"/>
                <w:sz w:val="24"/>
                <w:szCs w:val="24"/>
              </w:rPr>
              <w:t>-А чтобы помочь Машеньке мы должны сами вспомнить о том, какие животные дикие, а какие домашние. Давайте, ребята, вспомним, каких животных мы называем дикими (</w:t>
            </w:r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 w:rsidRPr="00993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3596" w:rsidRPr="00993596" w:rsidRDefault="00993596" w:rsidP="007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sz w:val="24"/>
                <w:szCs w:val="24"/>
              </w:rPr>
              <w:t>-Почему вы считаете, что они дикие? (</w:t>
            </w:r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детей)</w:t>
            </w:r>
          </w:p>
          <w:p w:rsidR="00993596" w:rsidRPr="00993596" w:rsidRDefault="00993596" w:rsidP="007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sz w:val="24"/>
                <w:szCs w:val="24"/>
              </w:rPr>
              <w:t>-Давайте назовем некоторых из них (медведь, волк, лиса)</w:t>
            </w:r>
          </w:p>
          <w:p w:rsidR="00993596" w:rsidRPr="00993596" w:rsidRDefault="00993596" w:rsidP="007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sz w:val="24"/>
                <w:szCs w:val="24"/>
              </w:rPr>
              <w:t>-А какие животные домашние? (</w:t>
            </w:r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детей)</w:t>
            </w:r>
          </w:p>
          <w:p w:rsidR="00993596" w:rsidRPr="00993596" w:rsidRDefault="00993596" w:rsidP="007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sz w:val="24"/>
                <w:szCs w:val="24"/>
              </w:rPr>
              <w:t>-Почему их так называют? (</w:t>
            </w:r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детей)</w:t>
            </w:r>
          </w:p>
          <w:p w:rsidR="00993596" w:rsidRPr="00993596" w:rsidRDefault="00993596" w:rsidP="007A14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>Отгадывание загадок</w:t>
            </w:r>
            <w:proofErr w:type="gramStart"/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использованием ИКТ)</w:t>
            </w:r>
          </w:p>
          <w:p w:rsidR="00993596" w:rsidRPr="00993596" w:rsidRDefault="00993596" w:rsidP="007A14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сообщает детям о том, что в группе есть волшебный экран, с помощью которого мы сможем помочь Машеньке закрепить знания о диких и </w:t>
            </w:r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домашних животных. Воспитатель загадывает загадки о животных, обращает внимание детей на то, что при правильной отгадке, картинка с ее изображением появится на волшебном экране.</w:t>
            </w:r>
          </w:p>
          <w:p w:rsidR="00993596" w:rsidRPr="00993596" w:rsidRDefault="00993596" w:rsidP="007A14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загадывает загадку:</w:t>
            </w:r>
          </w:p>
          <w:p w:rsidR="00993596" w:rsidRPr="00993596" w:rsidRDefault="00993596" w:rsidP="007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sz w:val="24"/>
                <w:szCs w:val="24"/>
              </w:rPr>
              <w:t>-Кто зимой холодной бродит злой, голодный? (</w:t>
            </w:r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 w:rsidRPr="00993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3596" w:rsidRPr="00993596" w:rsidRDefault="00993596" w:rsidP="007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sz w:val="24"/>
                <w:szCs w:val="24"/>
              </w:rPr>
              <w:t xml:space="preserve">-Волк дикое и ли домашнее животное? А почему? </w:t>
            </w:r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</w:t>
            </w:r>
            <w:r w:rsidRPr="00993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3596" w:rsidRPr="00993596" w:rsidRDefault="00993596" w:rsidP="007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596">
              <w:rPr>
                <w:rFonts w:ascii="Times New Roman" w:hAnsi="Times New Roman" w:cs="Times New Roman"/>
                <w:sz w:val="24"/>
                <w:szCs w:val="24"/>
              </w:rPr>
              <w:t>-А теперь давайте отгадаем следующие загадки (воспитатель загадывает загадки о других диких и домашних животных, если отгадка верна, то на экране появляется картинка с изображением  этого животного.</w:t>
            </w:r>
            <w:proofErr w:type="gramEnd"/>
          </w:p>
          <w:p w:rsidR="00993596" w:rsidRPr="00993596" w:rsidRDefault="00993596" w:rsidP="007A14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«Разбежимся по домам»</w:t>
            </w:r>
          </w:p>
          <w:p w:rsidR="00993596" w:rsidRPr="00993596" w:rsidRDefault="00993596" w:rsidP="007A14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>Дети, взяв со стола шапочки понравившихся животных, одевают и под музыку начинают танцевать, изображая характерные для животного движения. При выключении музыки «Животные» расселяются по домам. Дети в масках домашних животных бегут к макету домашнего дворика, а дети в масках диких животных к макету леса</w:t>
            </w:r>
            <w:proofErr w:type="gramStart"/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.. </w:t>
            </w:r>
            <w:proofErr w:type="gramEnd"/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Воспитатель, чтобы проверить знания детей, надев шапочку, пытается запутать их, заселившись неверно. Дети, заметив ошибку, исправляют ее.</w:t>
            </w:r>
          </w:p>
        </w:tc>
        <w:tc>
          <w:tcPr>
            <w:tcW w:w="4536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Дети активно участвуют в обсуждении. Отвечают на вопросы.</w:t>
            </w: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Дети называют диких животных</w:t>
            </w: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lastRenderedPageBreak/>
              <w:t>Дети отгадывают загадки, и при правильном ответе картинка появляется на экране.</w:t>
            </w: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Дети проявляют интерес, смотрят иллюстрации на доске.</w:t>
            </w: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Дети играют в игру.</w:t>
            </w: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</w:pPr>
            <w:r w:rsidRPr="00993596">
              <w:t>Дети выполняют задание под весёлую музыку.</w:t>
            </w: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</w:pP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</w:pP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</w:pPr>
            <w:r w:rsidRPr="00993596">
              <w:t>После игры, дети садятся на стульчики.</w:t>
            </w: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</w:pPr>
          </w:p>
        </w:tc>
      </w:tr>
      <w:tr w:rsidR="00993596" w:rsidRPr="00993596" w:rsidTr="007A14AF">
        <w:tc>
          <w:tcPr>
            <w:tcW w:w="3369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lastRenderedPageBreak/>
              <w:t>Этап осуществления</w:t>
            </w: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самостоятельной работы с детьми</w:t>
            </w:r>
          </w:p>
        </w:tc>
        <w:tc>
          <w:tcPr>
            <w:tcW w:w="8505" w:type="dxa"/>
          </w:tcPr>
          <w:p w:rsidR="00993596" w:rsidRPr="00993596" w:rsidRDefault="00993596" w:rsidP="007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 (с элементами аппликации) «Рассели правильно»</w:t>
            </w:r>
            <w:r w:rsidRPr="009935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93596" w:rsidRPr="00993596" w:rsidRDefault="00993596" w:rsidP="007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sz w:val="24"/>
                <w:szCs w:val="24"/>
              </w:rPr>
              <w:t>Дети работают в парах. На листе бумаги наклеен дом и лес. Дети «расселяют» животных по своим домикам.</w:t>
            </w:r>
          </w:p>
        </w:tc>
        <w:tc>
          <w:tcPr>
            <w:tcW w:w="4536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 xml:space="preserve">Дети вовлечены в обсуждение,  отвечают на вопросы. </w:t>
            </w: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t>Дети обсуждают свои действия.</w:t>
            </w: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Дети выполняют аппликацию.</w:t>
            </w: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(Демонстрируют свой труд)</w:t>
            </w:r>
          </w:p>
        </w:tc>
      </w:tr>
      <w:tr w:rsidR="00993596" w:rsidRPr="00993596" w:rsidTr="007A14AF">
        <w:tc>
          <w:tcPr>
            <w:tcW w:w="3369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3 часть – заключительная</w:t>
            </w: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3-5 мин.</w:t>
            </w:r>
          </w:p>
        </w:tc>
        <w:tc>
          <w:tcPr>
            <w:tcW w:w="8505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Цель: подведение итогов образовательной деятельности, оценка ее результатов, с привлечением детей к самооценке.</w:t>
            </w:r>
          </w:p>
        </w:tc>
        <w:tc>
          <w:tcPr>
            <w:tcW w:w="4536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</w:tc>
      </w:tr>
      <w:tr w:rsidR="00993596" w:rsidRPr="00993596" w:rsidTr="007A14AF">
        <w:tc>
          <w:tcPr>
            <w:tcW w:w="3369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Подведение итогов, деятельности. Педагогическая оценка результатов деятельности детей.</w:t>
            </w:r>
          </w:p>
        </w:tc>
        <w:tc>
          <w:tcPr>
            <w:tcW w:w="8505" w:type="dxa"/>
          </w:tcPr>
          <w:p w:rsidR="00993596" w:rsidRPr="00993596" w:rsidRDefault="00993596" w:rsidP="007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sz w:val="24"/>
                <w:szCs w:val="24"/>
              </w:rPr>
              <w:t>-Ребята, мы с вами сделали что-то полезное? Вам было трудно?</w:t>
            </w:r>
          </w:p>
          <w:p w:rsidR="00993596" w:rsidRPr="00993596" w:rsidRDefault="00993596" w:rsidP="007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sz w:val="24"/>
                <w:szCs w:val="24"/>
              </w:rPr>
              <w:t xml:space="preserve"> Что именно? Что больше всего понравилось? (</w:t>
            </w:r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детей)</w:t>
            </w:r>
          </w:p>
        </w:tc>
        <w:tc>
          <w:tcPr>
            <w:tcW w:w="4536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Дети обсуждают, высказывают своё мнение, делятся впечатлениями</w:t>
            </w:r>
          </w:p>
        </w:tc>
      </w:tr>
      <w:tr w:rsidR="00993596" w:rsidRPr="00993596" w:rsidTr="007A14AF">
        <w:tc>
          <w:tcPr>
            <w:tcW w:w="3369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 xml:space="preserve">Плавный вывод детей </w:t>
            </w:r>
            <w:proofErr w:type="gramStart"/>
            <w:r w:rsidRPr="00993596">
              <w:rPr>
                <w:color w:val="000000"/>
              </w:rPr>
              <w:t>из</w:t>
            </w:r>
            <w:proofErr w:type="gramEnd"/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непосредственно образовательной</w:t>
            </w:r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 xml:space="preserve">деятельности в </w:t>
            </w:r>
            <w:proofErr w:type="gramStart"/>
            <w:r w:rsidRPr="00993596">
              <w:rPr>
                <w:color w:val="000000"/>
              </w:rPr>
              <w:t>самостоятельную</w:t>
            </w:r>
            <w:proofErr w:type="gramEnd"/>
          </w:p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993596">
              <w:rPr>
                <w:color w:val="000000"/>
              </w:rPr>
              <w:t>деятельность.</w:t>
            </w:r>
          </w:p>
        </w:tc>
        <w:tc>
          <w:tcPr>
            <w:tcW w:w="8505" w:type="dxa"/>
          </w:tcPr>
          <w:p w:rsidR="00993596" w:rsidRPr="00993596" w:rsidRDefault="00993596" w:rsidP="007A14AF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93596">
              <w:rPr>
                <w:rFonts w:ascii="Times New Roman" w:hAnsi="Times New Roman" w:cs="Times New Roman"/>
                <w:sz w:val="24"/>
                <w:szCs w:val="24"/>
              </w:rPr>
              <w:t>ребята, я думаю, вы узнали сегодня много интересного о диких и домашних животных. Обязательно расскажите об этом мамам и папам. Вы все молодцы, хорошо потрудились.</w:t>
            </w:r>
          </w:p>
          <w:p w:rsidR="00993596" w:rsidRPr="00993596" w:rsidRDefault="00993596" w:rsidP="007A14A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96">
              <w:rPr>
                <w:rFonts w:ascii="Times New Roman" w:hAnsi="Times New Roman" w:cs="Times New Roman"/>
                <w:sz w:val="24"/>
                <w:szCs w:val="24"/>
              </w:rPr>
              <w:t xml:space="preserve"> Теперь наши животные не замерзнут зимой, у каждого есть свой домик.</w:t>
            </w:r>
          </w:p>
          <w:p w:rsidR="00993596" w:rsidRPr="00993596" w:rsidRDefault="00993596" w:rsidP="007A14A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93596" w:rsidRPr="00993596" w:rsidRDefault="00993596" w:rsidP="007A14AF">
            <w:pPr>
              <w:tabs>
                <w:tab w:val="center" w:pos="4677"/>
                <w:tab w:val="left" w:pos="6690"/>
              </w:tabs>
              <w:rPr>
                <w:color w:val="000000"/>
                <w:sz w:val="24"/>
                <w:szCs w:val="24"/>
              </w:rPr>
            </w:pPr>
          </w:p>
        </w:tc>
      </w:tr>
      <w:tr w:rsidR="00993596" w:rsidRPr="00993596" w:rsidTr="007A14AF">
        <w:trPr>
          <w:trHeight w:val="85"/>
        </w:trPr>
        <w:tc>
          <w:tcPr>
            <w:tcW w:w="3369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8505" w:type="dxa"/>
          </w:tcPr>
          <w:p w:rsidR="00993596" w:rsidRPr="00993596" w:rsidRDefault="00993596" w:rsidP="007A14A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3596" w:rsidRPr="00993596" w:rsidRDefault="00993596" w:rsidP="007A14AF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</w:tc>
      </w:tr>
    </w:tbl>
    <w:p w:rsidR="00993596" w:rsidRPr="00D26EB4" w:rsidRDefault="00993596" w:rsidP="00993596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993596" w:rsidRPr="00D26EB4" w:rsidRDefault="00993596" w:rsidP="00993596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0A38E6" w:rsidRPr="00993596" w:rsidRDefault="000A38E6">
      <w:pPr>
        <w:rPr>
          <w:lang w:val="en-US"/>
        </w:rPr>
      </w:pPr>
    </w:p>
    <w:sectPr w:rsidR="000A38E6" w:rsidRPr="00993596" w:rsidSect="00DA734C">
      <w:pgSz w:w="16838" w:h="11906" w:orient="landscape"/>
      <w:pgMar w:top="284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596"/>
    <w:rsid w:val="000169A3"/>
    <w:rsid w:val="00036438"/>
    <w:rsid w:val="000577AD"/>
    <w:rsid w:val="000A2944"/>
    <w:rsid w:val="000A38E6"/>
    <w:rsid w:val="000C5E5B"/>
    <w:rsid w:val="000D1537"/>
    <w:rsid w:val="000E1302"/>
    <w:rsid w:val="001140EF"/>
    <w:rsid w:val="00164DEC"/>
    <w:rsid w:val="00165EEA"/>
    <w:rsid w:val="00176CC8"/>
    <w:rsid w:val="001A039A"/>
    <w:rsid w:val="001A3110"/>
    <w:rsid w:val="001B085A"/>
    <w:rsid w:val="001B277A"/>
    <w:rsid w:val="001D39C0"/>
    <w:rsid w:val="001D7863"/>
    <w:rsid w:val="001E0897"/>
    <w:rsid w:val="001F4AA6"/>
    <w:rsid w:val="0026596A"/>
    <w:rsid w:val="002972BF"/>
    <w:rsid w:val="002B34C8"/>
    <w:rsid w:val="002D4E9E"/>
    <w:rsid w:val="002E75E1"/>
    <w:rsid w:val="002F5D83"/>
    <w:rsid w:val="003005E1"/>
    <w:rsid w:val="00317CCE"/>
    <w:rsid w:val="00324AB1"/>
    <w:rsid w:val="003315EC"/>
    <w:rsid w:val="00384961"/>
    <w:rsid w:val="0039342D"/>
    <w:rsid w:val="003A07A7"/>
    <w:rsid w:val="003D3782"/>
    <w:rsid w:val="003F4591"/>
    <w:rsid w:val="00410EBF"/>
    <w:rsid w:val="00421310"/>
    <w:rsid w:val="0042466B"/>
    <w:rsid w:val="004D6DB5"/>
    <w:rsid w:val="004E1367"/>
    <w:rsid w:val="004E3C41"/>
    <w:rsid w:val="004F53BF"/>
    <w:rsid w:val="00523060"/>
    <w:rsid w:val="005230DC"/>
    <w:rsid w:val="0053161B"/>
    <w:rsid w:val="00543469"/>
    <w:rsid w:val="00544344"/>
    <w:rsid w:val="00555A2F"/>
    <w:rsid w:val="005648E5"/>
    <w:rsid w:val="00584532"/>
    <w:rsid w:val="005B113B"/>
    <w:rsid w:val="005E3BF4"/>
    <w:rsid w:val="005F5EF4"/>
    <w:rsid w:val="006346DD"/>
    <w:rsid w:val="0064069D"/>
    <w:rsid w:val="0066172C"/>
    <w:rsid w:val="006B60A4"/>
    <w:rsid w:val="006E79FA"/>
    <w:rsid w:val="00711EC2"/>
    <w:rsid w:val="007323BC"/>
    <w:rsid w:val="0076640F"/>
    <w:rsid w:val="007906F2"/>
    <w:rsid w:val="007A3051"/>
    <w:rsid w:val="007A5E09"/>
    <w:rsid w:val="007B262C"/>
    <w:rsid w:val="007E0916"/>
    <w:rsid w:val="00817917"/>
    <w:rsid w:val="008442CD"/>
    <w:rsid w:val="00864634"/>
    <w:rsid w:val="0088404C"/>
    <w:rsid w:val="0089026D"/>
    <w:rsid w:val="0089082F"/>
    <w:rsid w:val="008B4455"/>
    <w:rsid w:val="008D2C22"/>
    <w:rsid w:val="008F10EC"/>
    <w:rsid w:val="00906FA4"/>
    <w:rsid w:val="00911D75"/>
    <w:rsid w:val="009122F1"/>
    <w:rsid w:val="00943CFC"/>
    <w:rsid w:val="00947CAA"/>
    <w:rsid w:val="00993596"/>
    <w:rsid w:val="00997174"/>
    <w:rsid w:val="009B5A04"/>
    <w:rsid w:val="009C51DE"/>
    <w:rsid w:val="009C5D0B"/>
    <w:rsid w:val="009C789E"/>
    <w:rsid w:val="00A1778B"/>
    <w:rsid w:val="00A31C7F"/>
    <w:rsid w:val="00A57188"/>
    <w:rsid w:val="00A57538"/>
    <w:rsid w:val="00A641C0"/>
    <w:rsid w:val="00A77623"/>
    <w:rsid w:val="00A81690"/>
    <w:rsid w:val="00A91166"/>
    <w:rsid w:val="00AA70E9"/>
    <w:rsid w:val="00AC1958"/>
    <w:rsid w:val="00AD7444"/>
    <w:rsid w:val="00B2033F"/>
    <w:rsid w:val="00B246F0"/>
    <w:rsid w:val="00B30857"/>
    <w:rsid w:val="00B45C94"/>
    <w:rsid w:val="00B86BD2"/>
    <w:rsid w:val="00BD635B"/>
    <w:rsid w:val="00BD7DC4"/>
    <w:rsid w:val="00BE1259"/>
    <w:rsid w:val="00BF319C"/>
    <w:rsid w:val="00C13B3B"/>
    <w:rsid w:val="00C27CB2"/>
    <w:rsid w:val="00C615AF"/>
    <w:rsid w:val="00C66503"/>
    <w:rsid w:val="00C67E07"/>
    <w:rsid w:val="00CB7126"/>
    <w:rsid w:val="00CC04DC"/>
    <w:rsid w:val="00CD732A"/>
    <w:rsid w:val="00CE1933"/>
    <w:rsid w:val="00D12A6F"/>
    <w:rsid w:val="00D26246"/>
    <w:rsid w:val="00D46F09"/>
    <w:rsid w:val="00D72BE5"/>
    <w:rsid w:val="00D80381"/>
    <w:rsid w:val="00D85AE5"/>
    <w:rsid w:val="00DA41A0"/>
    <w:rsid w:val="00DC71F5"/>
    <w:rsid w:val="00DE5198"/>
    <w:rsid w:val="00E22E4B"/>
    <w:rsid w:val="00E3644F"/>
    <w:rsid w:val="00E6618F"/>
    <w:rsid w:val="00E70017"/>
    <w:rsid w:val="00EA0A1A"/>
    <w:rsid w:val="00EC74D9"/>
    <w:rsid w:val="00EE12C0"/>
    <w:rsid w:val="00F07093"/>
    <w:rsid w:val="00F26009"/>
    <w:rsid w:val="00F50809"/>
    <w:rsid w:val="00F53C0B"/>
    <w:rsid w:val="00F74FBB"/>
    <w:rsid w:val="00F7663A"/>
    <w:rsid w:val="00F87610"/>
    <w:rsid w:val="00FA0A77"/>
    <w:rsid w:val="00FB2B66"/>
    <w:rsid w:val="00FB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35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H5VRHAXFEW3S-1271-1174</_dlc_DocId>
    <_dlc_DocIdUrl xmlns="b582dbf1-bcaa-4613-9a4c-8b7010640233">
      <Url>http://www.eduportal44.ru/Krasnoe/Sun/mdou-1/_layouts/15/DocIdRedir.aspx?ID=H5VRHAXFEW3S-1271-1174</Url>
      <Description>H5VRHAXFEW3S-1271-1174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52391-CAB6-4581-AB23-08B4ABDA4CD1}"/>
</file>

<file path=customXml/itemProps2.xml><?xml version="1.0" encoding="utf-8"?>
<ds:datastoreItem xmlns:ds="http://schemas.openxmlformats.org/officeDocument/2006/customXml" ds:itemID="{17B07DF1-E191-45E4-BF29-AAB5A91B03FA}"/>
</file>

<file path=customXml/itemProps3.xml><?xml version="1.0" encoding="utf-8"?>
<ds:datastoreItem xmlns:ds="http://schemas.openxmlformats.org/officeDocument/2006/customXml" ds:itemID="{B88F4E67-88ED-43F9-A05F-E04362AC1469}"/>
</file>

<file path=customXml/itemProps4.xml><?xml version="1.0" encoding="utf-8"?>
<ds:datastoreItem xmlns:ds="http://schemas.openxmlformats.org/officeDocument/2006/customXml" ds:itemID="{E2B42F0B-2EE7-492B-87A5-92C173A972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4590</Characters>
  <Application>Microsoft Office Word</Application>
  <DocSecurity>0</DocSecurity>
  <Lines>38</Lines>
  <Paragraphs>10</Paragraphs>
  <ScaleCrop>false</ScaleCrop>
  <Company>Microsoft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2010-04-06T12:35:00Z</dcterms:created>
  <dcterms:modified xsi:type="dcterms:W3CDTF">2010-04-06T12:36:00Z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13a52dd1-7d73-431e-abfa-51f459870991</vt:lpwstr>
  </property>
</Properties>
</file>