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9B" w:rsidRDefault="0029079B" w:rsidP="00290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29079B" w:rsidRDefault="0029079B" w:rsidP="00290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приказом отдела образования </w:t>
      </w:r>
      <w:bookmarkStart w:id="0" w:name="_GoBack"/>
      <w:bookmarkEnd w:id="0"/>
    </w:p>
    <w:p w:rsidR="0029079B" w:rsidRDefault="0029079B" w:rsidP="00290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Красносельского </w:t>
      </w:r>
    </w:p>
    <w:p w:rsidR="0029079B" w:rsidRDefault="0029079B" w:rsidP="00290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29079B" w:rsidRDefault="0029079B" w:rsidP="00290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854C9C">
        <w:rPr>
          <w:rFonts w:ascii="Times New Roman" w:hAnsi="Times New Roman" w:cs="Times New Roman"/>
          <w:sz w:val="28"/>
          <w:szCs w:val="28"/>
        </w:rPr>
        <w:t>27</w:t>
      </w:r>
      <w:r w:rsidR="006324EA">
        <w:rPr>
          <w:rFonts w:ascii="Times New Roman" w:hAnsi="Times New Roman" w:cs="Times New Roman"/>
          <w:sz w:val="28"/>
          <w:szCs w:val="28"/>
        </w:rPr>
        <w:t>.12.2017</w:t>
      </w:r>
      <w:r w:rsidR="003A0663">
        <w:rPr>
          <w:rFonts w:ascii="Times New Roman" w:hAnsi="Times New Roman" w:cs="Times New Roman"/>
          <w:sz w:val="28"/>
          <w:szCs w:val="28"/>
        </w:rPr>
        <w:t xml:space="preserve"> </w:t>
      </w:r>
      <w:r>
        <w:rPr>
          <w:rFonts w:ascii="Times New Roman" w:hAnsi="Times New Roman" w:cs="Times New Roman"/>
          <w:sz w:val="28"/>
          <w:szCs w:val="28"/>
        </w:rPr>
        <w:t>г.</w:t>
      </w:r>
      <w:r w:rsidR="003A0663">
        <w:rPr>
          <w:rFonts w:ascii="Times New Roman" w:hAnsi="Times New Roman" w:cs="Times New Roman"/>
          <w:sz w:val="28"/>
          <w:szCs w:val="28"/>
        </w:rPr>
        <w:t xml:space="preserve"> </w:t>
      </w:r>
      <w:r>
        <w:rPr>
          <w:rFonts w:ascii="Times New Roman" w:hAnsi="Times New Roman" w:cs="Times New Roman"/>
          <w:sz w:val="28"/>
          <w:szCs w:val="28"/>
        </w:rPr>
        <w:t>№</w:t>
      </w:r>
      <w:r w:rsidR="00854C9C">
        <w:rPr>
          <w:rFonts w:ascii="Times New Roman" w:hAnsi="Times New Roman" w:cs="Times New Roman"/>
          <w:sz w:val="28"/>
          <w:szCs w:val="28"/>
        </w:rPr>
        <w:t>168/1</w:t>
      </w:r>
      <w:r w:rsidR="006324EA">
        <w:rPr>
          <w:rFonts w:ascii="Times New Roman" w:hAnsi="Times New Roman" w:cs="Times New Roman"/>
          <w:sz w:val="28"/>
          <w:szCs w:val="28"/>
        </w:rPr>
        <w:t xml:space="preserve"> </w:t>
      </w:r>
    </w:p>
    <w:p w:rsidR="0029079B" w:rsidRDefault="0029079B" w:rsidP="0029079B">
      <w:pPr>
        <w:spacing w:after="0" w:line="240" w:lineRule="auto"/>
        <w:jc w:val="right"/>
        <w:rPr>
          <w:rFonts w:ascii="Times New Roman" w:hAnsi="Times New Roman" w:cs="Times New Roman"/>
          <w:sz w:val="28"/>
          <w:szCs w:val="28"/>
        </w:rPr>
      </w:pPr>
    </w:p>
    <w:p w:rsidR="0029079B" w:rsidRDefault="0029079B" w:rsidP="00EB4C8B">
      <w:pPr>
        <w:spacing w:after="0" w:line="240" w:lineRule="auto"/>
        <w:jc w:val="center"/>
        <w:rPr>
          <w:rFonts w:ascii="Times New Roman" w:hAnsi="Times New Roman" w:cs="Times New Roman"/>
          <w:sz w:val="28"/>
          <w:szCs w:val="28"/>
        </w:rPr>
      </w:pPr>
    </w:p>
    <w:p w:rsidR="00EB4C8B" w:rsidRPr="00E57F76" w:rsidRDefault="00EB4C8B" w:rsidP="00EB4C8B">
      <w:pPr>
        <w:spacing w:after="0" w:line="240" w:lineRule="auto"/>
        <w:jc w:val="center"/>
        <w:rPr>
          <w:rFonts w:ascii="Times New Roman" w:hAnsi="Times New Roman" w:cs="Times New Roman"/>
          <w:sz w:val="28"/>
          <w:szCs w:val="28"/>
        </w:rPr>
      </w:pPr>
      <w:r w:rsidRPr="00E57F76">
        <w:rPr>
          <w:rFonts w:ascii="Times New Roman" w:hAnsi="Times New Roman" w:cs="Times New Roman"/>
          <w:sz w:val="28"/>
          <w:szCs w:val="28"/>
        </w:rPr>
        <w:t>Положение</w:t>
      </w:r>
    </w:p>
    <w:p w:rsidR="00EB4C8B" w:rsidRPr="00E57F76" w:rsidRDefault="00EB4C8B" w:rsidP="00EB4C8B">
      <w:pPr>
        <w:spacing w:after="0" w:line="240" w:lineRule="auto"/>
        <w:jc w:val="center"/>
        <w:rPr>
          <w:rFonts w:ascii="Times New Roman" w:hAnsi="Times New Roman" w:cs="Times New Roman"/>
          <w:sz w:val="28"/>
          <w:szCs w:val="28"/>
        </w:rPr>
      </w:pPr>
      <w:r w:rsidRPr="00E57F76">
        <w:rPr>
          <w:rFonts w:ascii="Times New Roman" w:hAnsi="Times New Roman" w:cs="Times New Roman"/>
          <w:sz w:val="28"/>
          <w:szCs w:val="28"/>
        </w:rPr>
        <w:t xml:space="preserve">о </w:t>
      </w:r>
      <w:r w:rsidR="003A0663">
        <w:rPr>
          <w:rFonts w:ascii="Times New Roman" w:hAnsi="Times New Roman" w:cs="Times New Roman"/>
          <w:sz w:val="28"/>
          <w:szCs w:val="28"/>
        </w:rPr>
        <w:t xml:space="preserve">порядке исчисления </w:t>
      </w:r>
      <w:r w:rsidRPr="00E57F76">
        <w:rPr>
          <w:rFonts w:ascii="Times New Roman" w:hAnsi="Times New Roman" w:cs="Times New Roman"/>
          <w:sz w:val="28"/>
          <w:szCs w:val="28"/>
        </w:rPr>
        <w:t xml:space="preserve">компенсационных </w:t>
      </w:r>
      <w:r>
        <w:rPr>
          <w:rFonts w:ascii="Times New Roman" w:hAnsi="Times New Roman" w:cs="Times New Roman"/>
          <w:sz w:val="28"/>
          <w:szCs w:val="28"/>
        </w:rPr>
        <w:t xml:space="preserve">и стимулирующих </w:t>
      </w:r>
      <w:r w:rsidRPr="00E57F76">
        <w:rPr>
          <w:rFonts w:ascii="Times New Roman" w:hAnsi="Times New Roman" w:cs="Times New Roman"/>
          <w:sz w:val="28"/>
          <w:szCs w:val="28"/>
        </w:rPr>
        <w:t>выплат</w:t>
      </w:r>
      <w:r w:rsidR="003A0663">
        <w:rPr>
          <w:rFonts w:ascii="Times New Roman" w:hAnsi="Times New Roman" w:cs="Times New Roman"/>
          <w:sz w:val="28"/>
          <w:szCs w:val="28"/>
        </w:rPr>
        <w:t xml:space="preserve"> </w:t>
      </w:r>
      <w:r w:rsidRPr="00E57F76">
        <w:rPr>
          <w:rFonts w:ascii="Times New Roman" w:hAnsi="Times New Roman" w:cs="Times New Roman"/>
          <w:sz w:val="28"/>
          <w:szCs w:val="28"/>
        </w:rPr>
        <w:t>руководителям образовательных организаций Красносельского муниципального района</w:t>
      </w:r>
      <w:r w:rsidR="007A45D0">
        <w:rPr>
          <w:rFonts w:ascii="Times New Roman" w:hAnsi="Times New Roman" w:cs="Times New Roman"/>
          <w:sz w:val="28"/>
          <w:szCs w:val="28"/>
        </w:rPr>
        <w:t>, подведомственных отделу образования администрации Красносельского муниципального района</w:t>
      </w:r>
    </w:p>
    <w:p w:rsidR="00EB4C8B" w:rsidRDefault="00EB4C8B" w:rsidP="00EB4C8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B4C8B" w:rsidRPr="0029079B" w:rsidRDefault="00EB4C8B" w:rsidP="00EB4C8B">
      <w:pPr>
        <w:shd w:val="clear" w:color="auto" w:fill="FFFFFF"/>
        <w:spacing w:after="0" w:line="315" w:lineRule="atLeast"/>
        <w:ind w:firstLine="708"/>
        <w:jc w:val="center"/>
        <w:textAlignment w:val="baseline"/>
        <w:rPr>
          <w:rFonts w:ascii="Times New Roman" w:eastAsia="Times New Roman" w:hAnsi="Times New Roman" w:cs="Times New Roman"/>
          <w:color w:val="2D2D2D"/>
          <w:spacing w:val="2"/>
          <w:sz w:val="28"/>
          <w:szCs w:val="28"/>
          <w:lang w:eastAsia="ru-RU"/>
        </w:rPr>
      </w:pPr>
      <w:r w:rsidRPr="0029079B">
        <w:rPr>
          <w:rFonts w:ascii="Times New Roman" w:eastAsia="Times New Roman" w:hAnsi="Times New Roman" w:cs="Times New Roman"/>
          <w:color w:val="2D2D2D"/>
          <w:spacing w:val="2"/>
          <w:sz w:val="28"/>
          <w:szCs w:val="28"/>
          <w:lang w:val="en-US" w:eastAsia="ru-RU"/>
        </w:rPr>
        <w:t>I</w:t>
      </w:r>
      <w:r w:rsidRPr="0029079B">
        <w:rPr>
          <w:rFonts w:ascii="Times New Roman" w:eastAsia="Times New Roman" w:hAnsi="Times New Roman" w:cs="Times New Roman"/>
          <w:color w:val="2D2D2D"/>
          <w:spacing w:val="2"/>
          <w:sz w:val="28"/>
          <w:szCs w:val="28"/>
          <w:lang w:eastAsia="ru-RU"/>
        </w:rPr>
        <w:t>.Общие положения</w:t>
      </w:r>
    </w:p>
    <w:p w:rsidR="00EB4C8B" w:rsidRDefault="00EB4C8B" w:rsidP="00EB4C8B">
      <w:pPr>
        <w:pStyle w:val="a4"/>
        <w:shd w:val="clear" w:color="auto" w:fill="FFFFFF"/>
        <w:spacing w:after="0" w:line="315" w:lineRule="atLeast"/>
        <w:ind w:left="0" w:firstLine="720"/>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Настоящее положение разработано в соответствии с положением об оплате труда работников образовательных организаций Красносельского муниципального района, утвержденного постановлением администрации Красносельского муниципального района от 27.12.2017 г. № 236,  регламентирует порядок, условия, размер компенсационных и стимулирующих выплат руководителям образовательных организаций Красносельского муниципального района (далее - руководителей)</w:t>
      </w:r>
      <w:r w:rsidR="00905F5E">
        <w:rPr>
          <w:rFonts w:ascii="Times New Roman" w:eastAsia="Times New Roman" w:hAnsi="Times New Roman" w:cs="Times New Roman"/>
          <w:spacing w:val="2"/>
          <w:sz w:val="28"/>
          <w:szCs w:val="28"/>
          <w:lang w:eastAsia="ru-RU"/>
        </w:rPr>
        <w:t>.</w:t>
      </w:r>
    </w:p>
    <w:p w:rsidR="00EB4C8B" w:rsidRPr="0029079B" w:rsidRDefault="00EB4C8B" w:rsidP="00EB4C8B">
      <w:pPr>
        <w:pStyle w:val="a4"/>
        <w:shd w:val="clear" w:color="auto" w:fill="FFFFFF"/>
        <w:spacing w:after="0" w:line="315" w:lineRule="atLeast"/>
        <w:ind w:left="360" w:firstLine="348"/>
        <w:jc w:val="center"/>
        <w:textAlignment w:val="baseline"/>
        <w:rPr>
          <w:rFonts w:ascii="Times New Roman" w:hAnsi="Times New Roman" w:cs="Times New Roman"/>
          <w:sz w:val="28"/>
          <w:szCs w:val="28"/>
        </w:rPr>
      </w:pPr>
      <w:r w:rsidRPr="0029079B">
        <w:rPr>
          <w:rFonts w:ascii="Times New Roman" w:hAnsi="Times New Roman" w:cs="Times New Roman"/>
          <w:sz w:val="28"/>
          <w:szCs w:val="28"/>
          <w:lang w:val="en-US"/>
        </w:rPr>
        <w:t>II</w:t>
      </w:r>
      <w:r w:rsidRPr="0029079B">
        <w:rPr>
          <w:rFonts w:ascii="Times New Roman" w:hAnsi="Times New Roman" w:cs="Times New Roman"/>
          <w:sz w:val="28"/>
          <w:szCs w:val="28"/>
        </w:rPr>
        <w:t>. Выплаты компенсационного характера руководителям образовательных организаций</w:t>
      </w:r>
    </w:p>
    <w:p w:rsidR="000079EE" w:rsidRPr="000079EE" w:rsidRDefault="00EB4C8B" w:rsidP="000079EE">
      <w:pPr>
        <w:shd w:val="clear" w:color="auto" w:fill="FFFFFF"/>
        <w:spacing w:line="315" w:lineRule="atLeast"/>
        <w:ind w:firstLine="708"/>
        <w:jc w:val="both"/>
        <w:textAlignment w:val="baseline"/>
        <w:rPr>
          <w:rFonts w:ascii="Times New Roman" w:hAnsi="Times New Roman" w:cs="Times New Roman"/>
          <w:sz w:val="28"/>
          <w:szCs w:val="28"/>
        </w:rPr>
      </w:pPr>
      <w:r w:rsidRPr="00E3155B">
        <w:rPr>
          <w:rFonts w:ascii="Times New Roman" w:hAnsi="Times New Roman" w:cs="Times New Roman"/>
          <w:sz w:val="28"/>
          <w:szCs w:val="28"/>
        </w:rPr>
        <w:t>Выплаты компенсационного характера устанавливаются в трудовом договоре в абсолютном размере или в процентном отношении (в виде коэффициентов) к должностным окладам</w:t>
      </w:r>
      <w:r>
        <w:rPr>
          <w:rFonts w:ascii="Times New Roman" w:hAnsi="Times New Roman" w:cs="Times New Roman"/>
          <w:sz w:val="28"/>
          <w:szCs w:val="28"/>
        </w:rPr>
        <w:t xml:space="preserve"> 1 раз в год перед началом учебного года и по факту возникновения.</w:t>
      </w:r>
    </w:p>
    <w:p w:rsidR="00EB4C8B" w:rsidRPr="004B0C82" w:rsidRDefault="00EB4C8B" w:rsidP="000079EE">
      <w:pPr>
        <w:shd w:val="clear" w:color="auto" w:fill="FFFFFF"/>
        <w:spacing w:line="315" w:lineRule="atLeast"/>
        <w:ind w:firstLine="708"/>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1. Выплаты руководителям, занятым на работах с вредными и (или) опасными условиями труда.</w:t>
      </w:r>
    </w:p>
    <w:p w:rsidR="000079EE" w:rsidRDefault="00EB4C8B" w:rsidP="0029079B">
      <w:pPr>
        <w:shd w:val="clear" w:color="auto" w:fill="FFFFFF"/>
        <w:spacing w:line="315" w:lineRule="atLeast"/>
        <w:ind w:firstLine="708"/>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Руководителям, занятым на работах с вредными и (или) опасными условиями труда, оплата труда устанавливается в повышенном размере.</w:t>
      </w:r>
      <w:r w:rsidRPr="004B0C82">
        <w:rPr>
          <w:rFonts w:ascii="Times New Roman" w:eastAsia="Times New Roman" w:hAnsi="Times New Roman" w:cs="Times New Roman"/>
          <w:spacing w:val="2"/>
          <w:sz w:val="28"/>
          <w:szCs w:val="28"/>
          <w:lang w:eastAsia="ru-RU"/>
        </w:rPr>
        <w:br/>
      </w:r>
      <w:proofErr w:type="gramStart"/>
      <w:r w:rsidRPr="004B0C82">
        <w:rPr>
          <w:rFonts w:ascii="Times New Roman" w:eastAsia="Times New Roman" w:hAnsi="Times New Roman" w:cs="Times New Roman"/>
          <w:spacing w:val="2"/>
          <w:sz w:val="28"/>
          <w:szCs w:val="28"/>
          <w:lang w:eastAsia="ru-RU"/>
        </w:rPr>
        <w:t>Выплата компенсационного характера руководителям,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в соответствии с </w:t>
      </w:r>
      <w:hyperlink r:id="rId5" w:history="1">
        <w:r w:rsidRPr="004B0C82">
          <w:rPr>
            <w:rFonts w:ascii="Times New Roman" w:eastAsia="Times New Roman" w:hAnsi="Times New Roman" w:cs="Times New Roman"/>
            <w:spacing w:val="2"/>
            <w:sz w:val="28"/>
            <w:szCs w:val="28"/>
            <w:u w:val="single"/>
            <w:lang w:eastAsia="ru-RU"/>
          </w:rPr>
          <w:t>Федеральным законом от 28 декабря 2013 года N 426-ФЗ "О специальной оценке условий труда"</w:t>
        </w:r>
      </w:hyperlink>
      <w:r w:rsidRPr="004B0C82">
        <w:rPr>
          <w:rFonts w:ascii="Times New Roman" w:eastAsia="Times New Roman" w:hAnsi="Times New Roman" w:cs="Times New Roman"/>
          <w:spacing w:val="2"/>
          <w:sz w:val="28"/>
          <w:szCs w:val="28"/>
          <w:lang w:eastAsia="ru-RU"/>
        </w:rPr>
        <w:t> с целью обеспечения безопасности работников в процессе их трудовой деятельности и реализации прав работников на</w:t>
      </w:r>
      <w:proofErr w:type="gramEnd"/>
      <w:r w:rsidRPr="004B0C82">
        <w:rPr>
          <w:rFonts w:ascii="Times New Roman" w:eastAsia="Times New Roman" w:hAnsi="Times New Roman" w:cs="Times New Roman"/>
          <w:spacing w:val="2"/>
          <w:sz w:val="28"/>
          <w:szCs w:val="28"/>
          <w:lang w:eastAsia="ru-RU"/>
        </w:rPr>
        <w:t xml:space="preserve"> рабочие места, соответствующие государственным нормативным </w:t>
      </w:r>
      <w:r w:rsidRPr="00E57F76">
        <w:rPr>
          <w:rFonts w:ascii="Times New Roman" w:eastAsia="Times New Roman" w:hAnsi="Times New Roman" w:cs="Times New Roman"/>
          <w:color w:val="2D2D2D"/>
          <w:spacing w:val="2"/>
          <w:sz w:val="28"/>
          <w:szCs w:val="28"/>
          <w:lang w:eastAsia="ru-RU"/>
        </w:rPr>
        <w:t>требованиям охраны труда.</w:t>
      </w:r>
      <w:r w:rsidRPr="00E57F76">
        <w:rPr>
          <w:rFonts w:ascii="Times New Roman" w:eastAsia="Times New Roman" w:hAnsi="Times New Roman" w:cs="Times New Roman"/>
          <w:color w:val="2D2D2D"/>
          <w:spacing w:val="2"/>
          <w:sz w:val="28"/>
          <w:szCs w:val="28"/>
          <w:lang w:eastAsia="ru-RU"/>
        </w:rPr>
        <w:br/>
      </w:r>
      <w:r w:rsidRPr="004B0C82">
        <w:rPr>
          <w:rFonts w:ascii="Times New Roman" w:eastAsia="Times New Roman" w:hAnsi="Times New Roman" w:cs="Times New Roman"/>
          <w:spacing w:val="2"/>
          <w:sz w:val="28"/>
          <w:szCs w:val="28"/>
          <w:lang w:eastAsia="ru-RU"/>
        </w:rPr>
        <w:t xml:space="preserve">           В соответствии со статьей 147 </w:t>
      </w:r>
      <w:hyperlink r:id="rId6" w:history="1">
        <w:r w:rsidRPr="004B0C82">
          <w:rPr>
            <w:rFonts w:ascii="Times New Roman" w:eastAsia="Times New Roman" w:hAnsi="Times New Roman" w:cs="Times New Roman"/>
            <w:spacing w:val="2"/>
            <w:sz w:val="28"/>
            <w:szCs w:val="28"/>
            <w:u w:val="single"/>
            <w:lang w:eastAsia="ru-RU"/>
          </w:rPr>
          <w:t>Трудового кодекса Российской Федерации</w:t>
        </w:r>
      </w:hyperlink>
      <w:r w:rsidRPr="004B0C82">
        <w:rPr>
          <w:rFonts w:ascii="Times New Roman" w:eastAsia="Times New Roman" w:hAnsi="Times New Roman" w:cs="Times New Roman"/>
          <w:spacing w:val="2"/>
          <w:sz w:val="28"/>
          <w:szCs w:val="28"/>
          <w:lang w:eastAsia="ru-RU"/>
        </w:rPr>
        <w:t xml:space="preserve"> минимальный размер повышения оплаты труда руководителям, занятым на работах с вредными и (или) опасными условиями труда, составляет 4 процента тарифной ставки (оклада), установленной для </w:t>
      </w:r>
      <w:r w:rsidRPr="004B0C82">
        <w:rPr>
          <w:rFonts w:ascii="Times New Roman" w:eastAsia="Times New Roman" w:hAnsi="Times New Roman" w:cs="Times New Roman"/>
          <w:spacing w:val="2"/>
          <w:sz w:val="28"/>
          <w:szCs w:val="28"/>
          <w:lang w:eastAsia="ru-RU"/>
        </w:rPr>
        <w:lastRenderedPageBreak/>
        <w:t>различных видов работ с нормальными условиями труда.</w:t>
      </w:r>
      <w:r w:rsidRPr="004B0C82">
        <w:rPr>
          <w:rFonts w:ascii="Arial" w:eastAsia="Times New Roman" w:hAnsi="Arial" w:cs="Arial"/>
          <w:spacing w:val="2"/>
          <w:sz w:val="21"/>
          <w:szCs w:val="21"/>
          <w:lang w:eastAsia="ru-RU"/>
        </w:rPr>
        <w:br/>
      </w:r>
      <w:r w:rsidRPr="004B0C82">
        <w:rPr>
          <w:rFonts w:ascii="Times New Roman" w:eastAsia="Times New Roman" w:hAnsi="Times New Roman" w:cs="Times New Roman"/>
          <w:spacing w:val="2"/>
          <w:sz w:val="28"/>
          <w:szCs w:val="28"/>
          <w:lang w:eastAsia="ru-RU"/>
        </w:rPr>
        <w:t xml:space="preserve">          Работодатель  принимает меры по проведению специальной оценки условий труда с целью уточнения наличия вредных и (или) опасных условий труда и оснований применения компенсационных выплат за работу в указанных условиях.</w:t>
      </w:r>
      <w:r w:rsidRPr="004B0C82">
        <w:rPr>
          <w:rFonts w:ascii="Times New Roman" w:eastAsia="Times New Roman" w:hAnsi="Times New Roman" w:cs="Times New Roman"/>
          <w:spacing w:val="2"/>
          <w:sz w:val="28"/>
          <w:szCs w:val="28"/>
          <w:lang w:eastAsia="ru-RU"/>
        </w:rPr>
        <w:br/>
        <w:t xml:space="preserve">          Указанные доплаты начисляются за время фактической занятости на таких рабочих местах. Если по итогам специальной оценки условий труда установлено соответствие условий труда государственным нормативным требованиям охраны труда, то указанная выплата снимается.</w:t>
      </w:r>
    </w:p>
    <w:p w:rsidR="00EB4C8B" w:rsidRPr="004B0C82" w:rsidRDefault="00EB4C8B" w:rsidP="000079EE">
      <w:pPr>
        <w:shd w:val="clear" w:color="auto" w:fill="FFFFFF"/>
        <w:spacing w:before="240" w:line="315" w:lineRule="atLeast"/>
        <w:ind w:firstLine="708"/>
        <w:jc w:val="both"/>
        <w:textAlignment w:val="baseline"/>
        <w:rPr>
          <w:rFonts w:ascii="Arial" w:eastAsia="Times New Roman" w:hAnsi="Arial" w:cs="Arial"/>
          <w:spacing w:val="2"/>
          <w:sz w:val="21"/>
          <w:szCs w:val="21"/>
          <w:lang w:eastAsia="ru-RU"/>
        </w:rPr>
      </w:pPr>
      <w:r w:rsidRPr="004B0C82">
        <w:rPr>
          <w:rFonts w:ascii="Times New Roman" w:eastAsia="Times New Roman" w:hAnsi="Times New Roman" w:cs="Times New Roman"/>
          <w:spacing w:val="2"/>
          <w:sz w:val="28"/>
          <w:szCs w:val="28"/>
          <w:lang w:eastAsia="ru-RU"/>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 осуществляются руководителям:</w:t>
      </w:r>
      <w:r w:rsidRPr="004B0C82">
        <w:rPr>
          <w:rFonts w:ascii="Arial" w:eastAsia="Times New Roman" w:hAnsi="Arial" w:cs="Arial"/>
          <w:spacing w:val="2"/>
          <w:sz w:val="21"/>
          <w:szCs w:val="21"/>
          <w:lang w:eastAsia="ru-RU"/>
        </w:rPr>
        <w:br/>
      </w:r>
      <w:r w:rsidRPr="004B0C82">
        <w:rPr>
          <w:rFonts w:ascii="Times New Roman" w:eastAsia="Times New Roman" w:hAnsi="Times New Roman" w:cs="Times New Roman"/>
          <w:spacing w:val="2"/>
          <w:sz w:val="28"/>
          <w:szCs w:val="28"/>
          <w:lang w:eastAsia="ru-RU"/>
        </w:rPr>
        <w:t>1) за работу в ночное время:</w:t>
      </w:r>
    </w:p>
    <w:p w:rsidR="000079EE" w:rsidRDefault="00EB4C8B" w:rsidP="00EB4C8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 xml:space="preserve">          - доплата за работу в ночное время производится руководителю за каждый час работы в ночное время (с 22 часов до 6 часов).</w:t>
      </w:r>
      <w:r w:rsidRPr="004B0C82">
        <w:rPr>
          <w:rFonts w:ascii="Times New Roman" w:eastAsia="Times New Roman" w:hAnsi="Times New Roman" w:cs="Times New Roman"/>
          <w:spacing w:val="2"/>
          <w:sz w:val="28"/>
          <w:szCs w:val="28"/>
          <w:lang w:eastAsia="ru-RU"/>
        </w:rPr>
        <w:br/>
      </w:r>
      <w:proofErr w:type="gramStart"/>
      <w:r w:rsidRPr="004B0C82">
        <w:rPr>
          <w:rFonts w:ascii="Times New Roman" w:eastAsia="Times New Roman" w:hAnsi="Times New Roman" w:cs="Times New Roman"/>
          <w:spacing w:val="2"/>
          <w:sz w:val="28"/>
          <w:szCs w:val="28"/>
          <w:lang w:eastAsia="ru-RU"/>
        </w:rPr>
        <w:t xml:space="preserve">Размеры оплаты труда за работу в ночное время руководителю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35 процентов части оклада (должностного </w:t>
      </w:r>
      <w:r w:rsidR="00076345">
        <w:rPr>
          <w:rFonts w:ascii="Times New Roman" w:eastAsia="Times New Roman" w:hAnsi="Times New Roman" w:cs="Times New Roman"/>
          <w:color w:val="2D2D2D"/>
          <w:spacing w:val="2"/>
          <w:sz w:val="28"/>
          <w:szCs w:val="28"/>
          <w:lang w:eastAsia="ru-RU"/>
        </w:rPr>
        <w:t>оклада)</w:t>
      </w:r>
      <w:r w:rsidRPr="00E57F76">
        <w:rPr>
          <w:rFonts w:ascii="Times New Roman" w:eastAsia="Times New Roman" w:hAnsi="Times New Roman" w:cs="Times New Roman"/>
          <w:color w:val="2D2D2D"/>
          <w:spacing w:val="2"/>
          <w:sz w:val="28"/>
          <w:szCs w:val="28"/>
          <w:lang w:eastAsia="ru-RU"/>
        </w:rPr>
        <w:t>;</w:t>
      </w:r>
      <w:r w:rsidRPr="00E57F76">
        <w:rPr>
          <w:rFonts w:ascii="Times New Roman" w:eastAsia="Times New Roman" w:hAnsi="Times New Roman" w:cs="Times New Roman"/>
          <w:color w:val="2D2D2D"/>
          <w:spacing w:val="2"/>
          <w:sz w:val="28"/>
          <w:szCs w:val="28"/>
          <w:lang w:eastAsia="ru-RU"/>
        </w:rPr>
        <w:br/>
      </w:r>
      <w:proofErr w:type="gramEnd"/>
    </w:p>
    <w:p w:rsidR="000D5272" w:rsidRDefault="00EB4C8B" w:rsidP="000079E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2) за работу в выходной или нерабочий праздничный день:</w:t>
      </w:r>
    </w:p>
    <w:p w:rsidR="000079EE" w:rsidRDefault="00EB4C8B" w:rsidP="000079EE">
      <w:pPr>
        <w:shd w:val="clear" w:color="auto" w:fill="FFFFFF"/>
        <w:spacing w:after="0" w:line="315" w:lineRule="atLeast"/>
        <w:jc w:val="both"/>
        <w:textAlignment w:val="baseline"/>
        <w:rPr>
          <w:spacing w:val="2"/>
          <w:sz w:val="28"/>
          <w:szCs w:val="28"/>
        </w:rPr>
      </w:pPr>
      <w:r w:rsidRPr="004B0C82">
        <w:rPr>
          <w:rFonts w:ascii="Times New Roman" w:eastAsia="Times New Roman" w:hAnsi="Times New Roman" w:cs="Times New Roman"/>
          <w:spacing w:val="2"/>
          <w:sz w:val="28"/>
          <w:szCs w:val="28"/>
          <w:lang w:eastAsia="ru-RU"/>
        </w:rPr>
        <w:br/>
        <w:t xml:space="preserve">         - работа в выходной или нерабочий праздничный день оплачивается не менее чем в двойном размере:</w:t>
      </w:r>
    </w:p>
    <w:p w:rsidR="000D5272" w:rsidRPr="000079EE" w:rsidRDefault="000079EE" w:rsidP="000079E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roofErr w:type="gramStart"/>
      <w:r w:rsidRPr="000079EE">
        <w:rPr>
          <w:rFonts w:ascii="Times New Roman" w:hAnsi="Times New Roman" w:cs="Times New Roman"/>
          <w:spacing w:val="2"/>
          <w:sz w:val="28"/>
          <w:szCs w:val="28"/>
        </w:rPr>
        <w:t xml:space="preserve">- </w:t>
      </w:r>
      <w:r w:rsidR="000D5272" w:rsidRPr="000079EE">
        <w:rPr>
          <w:rFonts w:ascii="Times New Roman" w:hAnsi="Times New Roman" w:cs="Times New Roman"/>
          <w:spacing w:val="2"/>
          <w:sz w:val="28"/>
          <w:szCs w:val="28"/>
        </w:rPr>
        <w:t>работникам, получ</w:t>
      </w:r>
      <w:r w:rsidRPr="000079EE">
        <w:rPr>
          <w:rFonts w:ascii="Times New Roman" w:hAnsi="Times New Roman" w:cs="Times New Roman"/>
          <w:spacing w:val="2"/>
          <w:sz w:val="28"/>
          <w:szCs w:val="28"/>
        </w:rPr>
        <w:t>ающим оклад (должностной оклад)</w:t>
      </w:r>
      <w:r w:rsidR="000D5272" w:rsidRPr="000079EE">
        <w:rPr>
          <w:rFonts w:ascii="Times New Roman" w:hAnsi="Times New Roman" w:cs="Times New Roman"/>
          <w:spacing w:val="2"/>
          <w:sz w:val="28"/>
          <w:szCs w:val="28"/>
        </w:rPr>
        <w:t xml:space="preserve">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000D5272" w:rsidRPr="000079EE">
        <w:rPr>
          <w:rFonts w:ascii="Times New Roman" w:hAnsi="Times New Roman" w:cs="Times New Roman"/>
          <w:spacing w:val="2"/>
          <w:sz w:val="28"/>
          <w:szCs w:val="28"/>
        </w:rPr>
        <w:t xml:space="preserve"> работы) сверх оклада (должностного оклада), если работа производилась сверх месячной нормы рабочего времени.</w:t>
      </w:r>
    </w:p>
    <w:p w:rsidR="000D5272" w:rsidRDefault="000D5272" w:rsidP="000D5272">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 xml:space="preserve">Конкретные размеры оплаты за работу в выходной или нерабочий праздничный день могут устанавливаться </w:t>
      </w:r>
      <w:r w:rsidR="00227550">
        <w:rPr>
          <w:rFonts w:ascii="Times New Roman" w:eastAsia="Times New Roman" w:hAnsi="Times New Roman" w:cs="Times New Roman"/>
          <w:spacing w:val="2"/>
          <w:sz w:val="28"/>
          <w:szCs w:val="28"/>
          <w:lang w:eastAsia="ru-RU"/>
        </w:rPr>
        <w:t>приказом</w:t>
      </w:r>
      <w:r w:rsidRPr="004B0C82">
        <w:rPr>
          <w:rFonts w:ascii="Times New Roman" w:eastAsia="Times New Roman" w:hAnsi="Times New Roman" w:cs="Times New Roman"/>
          <w:spacing w:val="2"/>
          <w:sz w:val="28"/>
          <w:szCs w:val="28"/>
          <w:lang w:eastAsia="ru-RU"/>
        </w:rPr>
        <w:t xml:space="preserve"> работодателя, трудовым договором</w:t>
      </w:r>
      <w:r w:rsidR="00227550">
        <w:rPr>
          <w:rFonts w:ascii="Times New Roman" w:eastAsia="Times New Roman" w:hAnsi="Times New Roman" w:cs="Times New Roman"/>
          <w:spacing w:val="2"/>
          <w:sz w:val="28"/>
          <w:szCs w:val="28"/>
          <w:lang w:eastAsia="ru-RU"/>
        </w:rPr>
        <w:t>.</w:t>
      </w:r>
    </w:p>
    <w:p w:rsidR="000079EE" w:rsidRDefault="00EB4C8B" w:rsidP="000D5272">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4B0C82">
        <w:rPr>
          <w:rFonts w:ascii="Times New Roman" w:eastAsia="Times New Roman" w:hAnsi="Times New Roman" w:cs="Times New Roman"/>
          <w:spacing w:val="2"/>
          <w:sz w:val="28"/>
          <w:szCs w:val="28"/>
          <w:lang w:eastAsia="ru-RU"/>
        </w:rPr>
        <w:t xml:space="preserve">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w:t>
      </w:r>
      <w:r w:rsidRPr="004B0C82">
        <w:rPr>
          <w:rFonts w:ascii="Times New Roman" w:eastAsia="Times New Roman" w:hAnsi="Times New Roman" w:cs="Times New Roman"/>
          <w:spacing w:val="2"/>
          <w:sz w:val="28"/>
          <w:szCs w:val="28"/>
          <w:lang w:eastAsia="ru-RU"/>
        </w:rPr>
        <w:lastRenderedPageBreak/>
        <w:t>оплачивается в одинарном размере, а день отдыха оплате не подлежит;</w:t>
      </w:r>
      <w:r w:rsidRPr="004B0C82">
        <w:rPr>
          <w:rFonts w:ascii="Arial" w:eastAsia="Times New Roman" w:hAnsi="Arial" w:cs="Arial"/>
          <w:spacing w:val="2"/>
          <w:sz w:val="21"/>
          <w:szCs w:val="21"/>
          <w:lang w:eastAsia="ru-RU"/>
        </w:rPr>
        <w:br/>
      </w:r>
    </w:p>
    <w:p w:rsidR="0029079B" w:rsidRDefault="00EB4C8B" w:rsidP="0029079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Pr="004B0C82">
        <w:rPr>
          <w:rFonts w:ascii="Times New Roman" w:eastAsia="Times New Roman" w:hAnsi="Times New Roman" w:cs="Times New Roman"/>
          <w:spacing w:val="2"/>
          <w:sz w:val="28"/>
          <w:szCs w:val="28"/>
          <w:lang w:eastAsia="ru-RU"/>
        </w:rPr>
        <w:t>за сверхурочную работу:</w:t>
      </w:r>
    </w:p>
    <w:p w:rsidR="000079EE" w:rsidRDefault="00EB4C8B" w:rsidP="00290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4B0C82">
        <w:rPr>
          <w:rFonts w:ascii="Arial" w:eastAsia="Times New Roman" w:hAnsi="Arial" w:cs="Arial"/>
          <w:spacing w:val="2"/>
          <w:sz w:val="21"/>
          <w:szCs w:val="21"/>
          <w:lang w:eastAsia="ru-RU"/>
        </w:rPr>
        <w:br/>
      </w:r>
      <w:r w:rsidRPr="004B0C82">
        <w:rPr>
          <w:rFonts w:ascii="Times New Roman" w:eastAsia="Times New Roman" w:hAnsi="Times New Roman" w:cs="Times New Roman"/>
          <w:spacing w:val="2"/>
          <w:sz w:val="28"/>
          <w:szCs w:val="28"/>
          <w:lang w:eastAsia="ru-RU"/>
        </w:rPr>
        <w:t xml:space="preserve">         -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w:t>
      </w:r>
      <w:r w:rsidR="00227550">
        <w:rPr>
          <w:rFonts w:ascii="Times New Roman" w:eastAsia="Times New Roman" w:hAnsi="Times New Roman" w:cs="Times New Roman"/>
          <w:spacing w:val="2"/>
          <w:sz w:val="28"/>
          <w:szCs w:val="28"/>
          <w:lang w:eastAsia="ru-RU"/>
        </w:rPr>
        <w:t>приказом</w:t>
      </w:r>
      <w:r w:rsidRPr="004B0C82">
        <w:rPr>
          <w:rFonts w:ascii="Times New Roman" w:eastAsia="Times New Roman" w:hAnsi="Times New Roman" w:cs="Times New Roman"/>
          <w:spacing w:val="2"/>
          <w:sz w:val="28"/>
          <w:szCs w:val="28"/>
          <w:lang w:eastAsia="ru-RU"/>
        </w:rPr>
        <w:t xml:space="preserve"> работодателя или трудовым договором. 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E57F76">
        <w:rPr>
          <w:rFonts w:ascii="Times New Roman" w:eastAsia="Times New Roman" w:hAnsi="Times New Roman" w:cs="Times New Roman"/>
          <w:color w:val="2D2D2D"/>
          <w:spacing w:val="2"/>
          <w:sz w:val="28"/>
          <w:szCs w:val="28"/>
          <w:lang w:eastAsia="ru-RU"/>
        </w:rPr>
        <w:t>сверхурочно;</w:t>
      </w:r>
    </w:p>
    <w:p w:rsidR="0029079B" w:rsidRDefault="00EB4C8B" w:rsidP="0029079B">
      <w:pPr>
        <w:shd w:val="clear" w:color="auto" w:fill="FFFFFF"/>
        <w:spacing w:before="240" w:after="0" w:line="315" w:lineRule="atLeast"/>
        <w:ind w:firstLine="708"/>
        <w:jc w:val="both"/>
        <w:textAlignment w:val="baseline"/>
        <w:rPr>
          <w:rFonts w:ascii="Times New Roman" w:eastAsia="Times New Roman" w:hAnsi="Times New Roman" w:cs="Times New Roman"/>
          <w:spacing w:val="2"/>
          <w:sz w:val="28"/>
          <w:szCs w:val="28"/>
          <w:lang w:eastAsia="ru-RU"/>
        </w:rPr>
      </w:pPr>
      <w:r w:rsidRPr="00502010">
        <w:rPr>
          <w:rFonts w:ascii="Times New Roman" w:eastAsia="Times New Roman" w:hAnsi="Times New Roman" w:cs="Times New Roman"/>
          <w:spacing w:val="2"/>
          <w:sz w:val="28"/>
          <w:szCs w:val="28"/>
          <w:lang w:eastAsia="ru-RU"/>
        </w:rPr>
        <w:t>4)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B4C8B" w:rsidRPr="00502010" w:rsidRDefault="00EB4C8B" w:rsidP="002907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502010">
        <w:rPr>
          <w:rFonts w:ascii="Times New Roman" w:eastAsia="Times New Roman" w:hAnsi="Times New Roman" w:cs="Times New Roman"/>
          <w:spacing w:val="2"/>
          <w:sz w:val="28"/>
          <w:szCs w:val="28"/>
          <w:lang w:eastAsia="ru-RU"/>
        </w:rPr>
        <w:br/>
        <w:t xml:space="preserve">         -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w:t>
      </w:r>
      <w:r>
        <w:rPr>
          <w:rFonts w:ascii="Times New Roman" w:eastAsia="Times New Roman" w:hAnsi="Times New Roman" w:cs="Times New Roman"/>
          <w:spacing w:val="2"/>
          <w:sz w:val="28"/>
          <w:szCs w:val="28"/>
          <w:lang w:eastAsia="ru-RU"/>
        </w:rPr>
        <w:t xml:space="preserve">образовательной организации </w:t>
      </w:r>
      <w:r w:rsidRPr="00502010">
        <w:rPr>
          <w:rFonts w:ascii="Times New Roman" w:eastAsia="Times New Roman" w:hAnsi="Times New Roman" w:cs="Times New Roman"/>
          <w:spacing w:val="2"/>
          <w:sz w:val="28"/>
          <w:szCs w:val="28"/>
          <w:lang w:eastAsia="ru-RU"/>
        </w:rPr>
        <w:t>без освобождения от работы, определенной трудовым договором, руководителю производится доплата.</w:t>
      </w:r>
      <w:r w:rsidRPr="00502010">
        <w:rPr>
          <w:rFonts w:ascii="Arial" w:eastAsia="Times New Roman" w:hAnsi="Arial" w:cs="Arial"/>
          <w:spacing w:val="2"/>
          <w:sz w:val="21"/>
          <w:szCs w:val="21"/>
          <w:lang w:eastAsia="ru-RU"/>
        </w:rPr>
        <w:br/>
      </w:r>
      <w:r w:rsidRPr="00502010">
        <w:rPr>
          <w:rFonts w:ascii="Times New Roman" w:eastAsia="Times New Roman" w:hAnsi="Times New Roman" w:cs="Times New Roman"/>
          <w:spacing w:val="2"/>
          <w:sz w:val="28"/>
          <w:szCs w:val="28"/>
          <w:lang w:eastAsia="ru-RU"/>
        </w:rPr>
        <w:t xml:space="preserve">         Размер доплаты устанавливается по соглашению сторон трудового договора с учетом содержания и (или) объема дополнительной работы.</w:t>
      </w:r>
      <w:r w:rsidRPr="00502010">
        <w:rPr>
          <w:rFonts w:ascii="Arial" w:eastAsia="Times New Roman" w:hAnsi="Arial" w:cs="Arial"/>
          <w:spacing w:val="2"/>
          <w:sz w:val="21"/>
          <w:szCs w:val="21"/>
          <w:lang w:eastAsia="ru-RU"/>
        </w:rPr>
        <w:br/>
      </w:r>
      <w:r w:rsidRPr="00502010">
        <w:rPr>
          <w:rFonts w:ascii="Times New Roman" w:eastAsia="Times New Roman" w:hAnsi="Times New Roman" w:cs="Times New Roman"/>
          <w:spacing w:val="2"/>
          <w:sz w:val="28"/>
          <w:szCs w:val="28"/>
          <w:lang w:eastAsia="ru-RU"/>
        </w:rPr>
        <w:t xml:space="preserve">         Выполнение в течение установленной продолжительности рабочего дня наряду с работой, определенной трудовым договором, дополнительной работы по другой профессии (должности) за дополнительную оплату осуществляется по поручению работодателя с письменного согласия руководителя.</w:t>
      </w:r>
      <w:r w:rsidRPr="00502010">
        <w:rPr>
          <w:rFonts w:ascii="Times New Roman" w:eastAsia="Times New Roman" w:hAnsi="Times New Roman" w:cs="Times New Roman"/>
          <w:spacing w:val="2"/>
          <w:sz w:val="28"/>
          <w:szCs w:val="28"/>
          <w:lang w:eastAsia="ru-RU"/>
        </w:rPr>
        <w:br/>
        <w:t xml:space="preserve">Поручаемая руководителю дополнительная работа по другой профессии (должности) может осуществляться путем совмещения профессий (должностей). </w:t>
      </w:r>
    </w:p>
    <w:p w:rsidR="000079EE" w:rsidRDefault="00EB4C8B" w:rsidP="00EB4C8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02010">
        <w:rPr>
          <w:rFonts w:ascii="Times New Roman" w:eastAsia="Times New Roman" w:hAnsi="Times New Roman" w:cs="Times New Roman"/>
          <w:spacing w:val="2"/>
          <w:sz w:val="28"/>
          <w:szCs w:val="28"/>
          <w:lang w:eastAsia="ru-RU"/>
        </w:rPr>
        <w:t>Для исполнения обязанностей временно отсутствующего работника организации без освобождения от работы, определенной трудовым договором, руководителю может быть поручена дополнительная работа по другой профессии (должности).</w:t>
      </w:r>
      <w:r w:rsidRPr="00502010">
        <w:rPr>
          <w:rFonts w:ascii="Arial" w:eastAsia="Times New Roman" w:hAnsi="Arial" w:cs="Arial"/>
          <w:spacing w:val="2"/>
          <w:sz w:val="21"/>
          <w:szCs w:val="21"/>
          <w:lang w:eastAsia="ru-RU"/>
        </w:rPr>
        <w:br/>
      </w:r>
      <w:r w:rsidRPr="00502010">
        <w:rPr>
          <w:rFonts w:ascii="Times New Roman" w:eastAsia="Times New Roman" w:hAnsi="Times New Roman" w:cs="Times New Roman"/>
          <w:spacing w:val="2"/>
          <w:sz w:val="28"/>
          <w:szCs w:val="28"/>
          <w:lang w:eastAsia="ru-RU"/>
        </w:rPr>
        <w:t xml:space="preserve">          Срок, в течение которого руководитель будет выполнять дополнительную работу, ее содержание и объем устанавливаются работодателем с письменного согласия руководителя.</w:t>
      </w:r>
      <w:r w:rsidRPr="00502010">
        <w:rPr>
          <w:rFonts w:ascii="Arial" w:eastAsia="Times New Roman" w:hAnsi="Arial" w:cs="Arial"/>
          <w:spacing w:val="2"/>
          <w:sz w:val="21"/>
          <w:szCs w:val="21"/>
          <w:lang w:eastAsia="ru-RU"/>
        </w:rPr>
        <w:br/>
      </w:r>
      <w:r w:rsidRPr="00502010">
        <w:rPr>
          <w:rFonts w:ascii="Times New Roman" w:eastAsia="Times New Roman" w:hAnsi="Times New Roman" w:cs="Times New Roman"/>
          <w:spacing w:val="2"/>
          <w:sz w:val="28"/>
          <w:szCs w:val="28"/>
          <w:lang w:eastAsia="ru-RU"/>
        </w:rPr>
        <w:t xml:space="preserve">         Руководитель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502010">
        <w:rPr>
          <w:rFonts w:ascii="Times New Roman" w:eastAsia="Times New Roman" w:hAnsi="Times New Roman" w:cs="Times New Roman"/>
          <w:spacing w:val="2"/>
          <w:sz w:val="28"/>
          <w:szCs w:val="28"/>
          <w:lang w:eastAsia="ru-RU"/>
        </w:rPr>
        <w:t>позднее</w:t>
      </w:r>
      <w:proofErr w:type="gramEnd"/>
      <w:r w:rsidRPr="00502010">
        <w:rPr>
          <w:rFonts w:ascii="Times New Roman" w:eastAsia="Times New Roman" w:hAnsi="Times New Roman" w:cs="Times New Roman"/>
          <w:spacing w:val="2"/>
          <w:sz w:val="28"/>
          <w:szCs w:val="28"/>
          <w:lang w:eastAsia="ru-RU"/>
        </w:rPr>
        <w:t xml:space="preserve"> чем за три рабочих дня;</w:t>
      </w:r>
    </w:p>
    <w:p w:rsidR="0029079B" w:rsidRDefault="00EB4C8B" w:rsidP="0029079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02010">
        <w:rPr>
          <w:rFonts w:ascii="Arial" w:eastAsia="Times New Roman" w:hAnsi="Arial" w:cs="Arial"/>
          <w:spacing w:val="2"/>
          <w:sz w:val="21"/>
          <w:szCs w:val="21"/>
          <w:lang w:eastAsia="ru-RU"/>
        </w:rPr>
        <w:lastRenderedPageBreak/>
        <w:br/>
      </w:r>
      <w:r w:rsidRPr="00502010">
        <w:rPr>
          <w:rFonts w:ascii="Times New Roman" w:eastAsia="Times New Roman" w:hAnsi="Times New Roman" w:cs="Times New Roman"/>
          <w:spacing w:val="2"/>
          <w:sz w:val="28"/>
          <w:szCs w:val="28"/>
          <w:lang w:eastAsia="ru-RU"/>
        </w:rPr>
        <w:t xml:space="preserve">          5) выплаты при выполнении работ в других услови</w:t>
      </w:r>
      <w:r w:rsidR="0029079B">
        <w:rPr>
          <w:rFonts w:ascii="Times New Roman" w:eastAsia="Times New Roman" w:hAnsi="Times New Roman" w:cs="Times New Roman"/>
          <w:spacing w:val="2"/>
          <w:sz w:val="28"/>
          <w:szCs w:val="28"/>
          <w:lang w:eastAsia="ru-RU"/>
        </w:rPr>
        <w:t xml:space="preserve">ях, отклоняющихся </w:t>
      </w:r>
      <w:proofErr w:type="gramStart"/>
      <w:r w:rsidR="0029079B">
        <w:rPr>
          <w:rFonts w:ascii="Times New Roman" w:eastAsia="Times New Roman" w:hAnsi="Times New Roman" w:cs="Times New Roman"/>
          <w:spacing w:val="2"/>
          <w:sz w:val="28"/>
          <w:szCs w:val="28"/>
          <w:lang w:eastAsia="ru-RU"/>
        </w:rPr>
        <w:t>от</w:t>
      </w:r>
      <w:proofErr w:type="gramEnd"/>
      <w:r w:rsidR="0029079B">
        <w:rPr>
          <w:rFonts w:ascii="Times New Roman" w:eastAsia="Times New Roman" w:hAnsi="Times New Roman" w:cs="Times New Roman"/>
          <w:spacing w:val="2"/>
          <w:sz w:val="28"/>
          <w:szCs w:val="28"/>
          <w:lang w:eastAsia="ru-RU"/>
        </w:rPr>
        <w:t xml:space="preserve"> нормальных:</w:t>
      </w:r>
    </w:p>
    <w:p w:rsidR="00227550" w:rsidRDefault="00EB4C8B" w:rsidP="0029079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502010">
        <w:rPr>
          <w:rFonts w:ascii="Arial" w:eastAsia="Times New Roman" w:hAnsi="Arial" w:cs="Arial"/>
          <w:spacing w:val="2"/>
          <w:sz w:val="21"/>
          <w:szCs w:val="21"/>
          <w:lang w:eastAsia="ru-RU"/>
        </w:rPr>
        <w:t xml:space="preserve">- </w:t>
      </w:r>
      <w:r w:rsidRPr="00502010">
        <w:rPr>
          <w:rFonts w:ascii="Times New Roman" w:eastAsia="Times New Roman" w:hAnsi="Times New Roman" w:cs="Times New Roman"/>
          <w:spacing w:val="2"/>
          <w:sz w:val="28"/>
          <w:szCs w:val="28"/>
          <w:lang w:eastAsia="ru-RU"/>
        </w:rPr>
        <w:t>за дополнительную работу, не входящую в прямые должностные обязанности руководителя</w:t>
      </w:r>
      <w:r w:rsidR="000D5272">
        <w:rPr>
          <w:rFonts w:ascii="Times New Roman" w:eastAsia="Times New Roman" w:hAnsi="Times New Roman" w:cs="Times New Roman"/>
          <w:spacing w:val="2"/>
          <w:sz w:val="28"/>
          <w:szCs w:val="28"/>
          <w:lang w:eastAsia="ru-RU"/>
        </w:rPr>
        <w:t>:</w:t>
      </w:r>
      <w:r w:rsidRPr="00502010">
        <w:rPr>
          <w:rFonts w:ascii="Times New Roman" w:eastAsia="Times New Roman" w:hAnsi="Times New Roman" w:cs="Times New Roman"/>
          <w:spacing w:val="2"/>
          <w:sz w:val="28"/>
          <w:szCs w:val="28"/>
          <w:lang w:eastAsia="ru-RU"/>
        </w:rPr>
        <w:t xml:space="preserve"> педагогическую работу, дополнительную работу, </w:t>
      </w:r>
      <w:r w:rsidRPr="00502010">
        <w:rPr>
          <w:rFonts w:ascii="Times New Roman" w:hAnsi="Times New Roman" w:cs="Times New Roman"/>
          <w:sz w:val="28"/>
          <w:szCs w:val="28"/>
        </w:rPr>
        <w:t>не входящую в прямые должностные обязанности педагогических работников</w:t>
      </w:r>
      <w:r w:rsidR="00227550">
        <w:rPr>
          <w:rFonts w:ascii="Times New Roman" w:hAnsi="Times New Roman" w:cs="Times New Roman"/>
          <w:sz w:val="28"/>
          <w:szCs w:val="28"/>
        </w:rPr>
        <w:t>,</w:t>
      </w:r>
      <w:r w:rsidRPr="00502010">
        <w:rPr>
          <w:rFonts w:ascii="Times New Roman" w:eastAsia="Times New Roman" w:hAnsi="Times New Roman" w:cs="Times New Roman"/>
          <w:spacing w:val="2"/>
          <w:sz w:val="28"/>
          <w:szCs w:val="28"/>
          <w:lang w:eastAsia="ru-RU"/>
        </w:rPr>
        <w:t xml:space="preserve"> выполняемую с письменного согласия руководителя, по соглашению сторон:</w:t>
      </w:r>
    </w:p>
    <w:p w:rsidR="00EB4C8B" w:rsidRPr="00502010" w:rsidRDefault="00EB4C8B" w:rsidP="00EB4C8B">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p>
    <w:tbl>
      <w:tblPr>
        <w:tblStyle w:val="a3"/>
        <w:tblW w:w="0" w:type="auto"/>
        <w:tblLook w:val="04A0"/>
      </w:tblPr>
      <w:tblGrid>
        <w:gridCol w:w="6487"/>
        <w:gridCol w:w="3084"/>
      </w:tblGrid>
      <w:tr w:rsidR="00227550" w:rsidTr="008513F4">
        <w:tc>
          <w:tcPr>
            <w:tcW w:w="6487" w:type="dxa"/>
          </w:tcPr>
          <w:p w:rsidR="00227550" w:rsidRPr="00C26BA4" w:rsidRDefault="00227550" w:rsidP="008513F4">
            <w:pPr>
              <w:shd w:val="clear" w:color="auto" w:fill="FFFFFF"/>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Виды дополнительной работы</w:t>
            </w:r>
          </w:p>
        </w:tc>
        <w:tc>
          <w:tcPr>
            <w:tcW w:w="3084" w:type="dxa"/>
          </w:tcPr>
          <w:p w:rsidR="00227550" w:rsidRDefault="00227550"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Выплата</w:t>
            </w:r>
          </w:p>
        </w:tc>
      </w:tr>
      <w:tr w:rsidR="00EB4C8B" w:rsidTr="008513F4">
        <w:tc>
          <w:tcPr>
            <w:tcW w:w="6487" w:type="dxa"/>
          </w:tcPr>
          <w:p w:rsidR="00EB4C8B" w:rsidRDefault="00EB4C8B" w:rsidP="008513F4">
            <w:pPr>
              <w:shd w:val="clear" w:color="auto" w:fill="FFFFFF"/>
              <w:spacing w:line="315" w:lineRule="atLeast"/>
              <w:jc w:val="both"/>
              <w:textAlignment w:val="baseline"/>
              <w:rPr>
                <w:rFonts w:ascii="Times New Roman" w:eastAsia="Times New Roman" w:hAnsi="Times New Roman" w:cs="Times New Roman"/>
                <w:color w:val="2D2D2D"/>
                <w:spacing w:val="2"/>
                <w:sz w:val="28"/>
                <w:szCs w:val="28"/>
                <w:lang w:eastAsia="ru-RU"/>
              </w:rPr>
            </w:pPr>
            <w:r w:rsidRPr="00C26BA4">
              <w:rPr>
                <w:rFonts w:ascii="Times New Roman" w:eastAsia="Times New Roman" w:hAnsi="Times New Roman" w:cs="Times New Roman"/>
                <w:color w:val="2D2D2D"/>
                <w:spacing w:val="2"/>
                <w:sz w:val="28"/>
                <w:szCs w:val="28"/>
                <w:lang w:eastAsia="ru-RU"/>
              </w:rPr>
              <w:t xml:space="preserve">ведение учебных часов </w:t>
            </w:r>
          </w:p>
        </w:tc>
        <w:tc>
          <w:tcPr>
            <w:tcW w:w="3084"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согласно тарификации, нормы часов рабочего времени</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выполнение функций классного руководителя</w:t>
            </w:r>
          </w:p>
        </w:tc>
        <w:tc>
          <w:tcPr>
            <w:tcW w:w="3084" w:type="dxa"/>
          </w:tcPr>
          <w:p w:rsidR="00EB4C8B" w:rsidRDefault="00227550"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300 руб.</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проверка письменных работ</w:t>
            </w:r>
          </w:p>
        </w:tc>
        <w:tc>
          <w:tcPr>
            <w:tcW w:w="3084"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русский язык, математика, начальные классы, иностранный язык - 15 %</w:t>
            </w:r>
            <w:r w:rsidR="00227550">
              <w:rPr>
                <w:rFonts w:ascii="Times New Roman" w:eastAsia="Times New Roman" w:hAnsi="Times New Roman" w:cs="Times New Roman"/>
                <w:color w:val="2D2D2D"/>
                <w:spacing w:val="2"/>
                <w:sz w:val="28"/>
                <w:szCs w:val="28"/>
                <w:lang w:eastAsia="ru-RU"/>
              </w:rPr>
              <w:t xml:space="preserve"> от нормы учебных часов</w:t>
            </w:r>
            <w:r>
              <w:rPr>
                <w:rFonts w:ascii="Times New Roman" w:eastAsia="Times New Roman" w:hAnsi="Times New Roman" w:cs="Times New Roman"/>
                <w:color w:val="2D2D2D"/>
                <w:spacing w:val="2"/>
                <w:sz w:val="28"/>
                <w:szCs w:val="28"/>
                <w:lang w:eastAsia="ru-RU"/>
              </w:rPr>
              <w:t xml:space="preserve">; </w:t>
            </w:r>
          </w:p>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другие предметы – 10%</w:t>
            </w:r>
            <w:r w:rsidR="00227550">
              <w:rPr>
                <w:rFonts w:ascii="Times New Roman" w:eastAsia="Times New Roman" w:hAnsi="Times New Roman" w:cs="Times New Roman"/>
                <w:color w:val="2D2D2D"/>
                <w:spacing w:val="2"/>
                <w:sz w:val="28"/>
                <w:szCs w:val="28"/>
                <w:lang w:eastAsia="ru-RU"/>
              </w:rPr>
              <w:t xml:space="preserve"> от нормы учебных часов</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заведование отделениями, филиалам</w:t>
            </w:r>
            <w:proofErr w:type="gramStart"/>
            <w:r w:rsidRPr="00E57F76">
              <w:rPr>
                <w:rFonts w:ascii="Times New Roman" w:eastAsia="Times New Roman" w:hAnsi="Times New Roman" w:cs="Times New Roman"/>
                <w:color w:val="2D2D2D"/>
                <w:spacing w:val="2"/>
                <w:sz w:val="28"/>
                <w:szCs w:val="28"/>
                <w:lang w:eastAsia="ru-RU"/>
              </w:rPr>
              <w:t>и</w:t>
            </w:r>
            <w:r w:rsidR="008108A3">
              <w:rPr>
                <w:rFonts w:ascii="Times New Roman" w:eastAsia="Times New Roman" w:hAnsi="Times New Roman" w:cs="Times New Roman"/>
                <w:color w:val="2D2D2D"/>
                <w:spacing w:val="2"/>
                <w:sz w:val="28"/>
                <w:szCs w:val="28"/>
                <w:lang w:eastAsia="ru-RU"/>
              </w:rPr>
              <w:t>(</w:t>
            </w:r>
            <w:proofErr w:type="gramEnd"/>
            <w:r>
              <w:rPr>
                <w:rFonts w:ascii="Times New Roman" w:eastAsia="Times New Roman" w:hAnsi="Times New Roman" w:cs="Times New Roman"/>
                <w:color w:val="2D2D2D"/>
                <w:spacing w:val="2"/>
                <w:sz w:val="28"/>
                <w:szCs w:val="28"/>
                <w:lang w:eastAsia="ru-RU"/>
              </w:rPr>
              <w:t>корпусами</w:t>
            </w:r>
            <w:r w:rsidR="00227550">
              <w:rPr>
                <w:rFonts w:ascii="Times New Roman" w:eastAsia="Times New Roman" w:hAnsi="Times New Roman" w:cs="Times New Roman"/>
                <w:color w:val="2D2D2D"/>
                <w:spacing w:val="2"/>
                <w:sz w:val="28"/>
                <w:szCs w:val="28"/>
                <w:lang w:eastAsia="ru-RU"/>
              </w:rPr>
              <w:t>)</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500 руб.</w:t>
            </w:r>
          </w:p>
        </w:tc>
      </w:tr>
      <w:tr w:rsidR="00EB4C8B" w:rsidTr="008513F4">
        <w:tc>
          <w:tcPr>
            <w:tcW w:w="6487" w:type="dxa"/>
          </w:tcPr>
          <w:p w:rsidR="00EB4C8B" w:rsidRPr="00E57F76"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заведование учебно-консультационными пунктами</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200 руб.</w:t>
            </w:r>
          </w:p>
        </w:tc>
      </w:tr>
      <w:tr w:rsidR="00EB4C8B" w:rsidTr="008513F4">
        <w:tc>
          <w:tcPr>
            <w:tcW w:w="6487" w:type="dxa"/>
          </w:tcPr>
          <w:p w:rsidR="00EB4C8B" w:rsidRPr="00E57F76"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заведование кабинетами</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300 руб.</w:t>
            </w:r>
          </w:p>
        </w:tc>
      </w:tr>
      <w:tr w:rsidR="00EB4C8B" w:rsidTr="008513F4">
        <w:tc>
          <w:tcPr>
            <w:tcW w:w="6487" w:type="dxa"/>
          </w:tcPr>
          <w:p w:rsidR="00EB4C8B" w:rsidRPr="00E57F76"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заведование </w:t>
            </w:r>
            <w:r w:rsidRPr="00E57F76">
              <w:rPr>
                <w:rFonts w:ascii="Times New Roman" w:eastAsia="Times New Roman" w:hAnsi="Times New Roman" w:cs="Times New Roman"/>
                <w:color w:val="2D2D2D"/>
                <w:spacing w:val="2"/>
                <w:sz w:val="28"/>
                <w:szCs w:val="28"/>
                <w:lang w:eastAsia="ru-RU"/>
              </w:rPr>
              <w:t>отделами, учебными мастерскими, лабораториями</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300 руб.</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заведование </w:t>
            </w:r>
            <w:r w:rsidRPr="00E57F76">
              <w:rPr>
                <w:rFonts w:ascii="Times New Roman" w:eastAsia="Times New Roman" w:hAnsi="Times New Roman" w:cs="Times New Roman"/>
                <w:color w:val="2D2D2D"/>
                <w:spacing w:val="2"/>
                <w:sz w:val="28"/>
                <w:szCs w:val="28"/>
                <w:lang w:eastAsia="ru-RU"/>
              </w:rPr>
              <w:t>учебно-опытными участками</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300 руб.</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заведование интернатами при школе и др.</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500 руб.</w:t>
            </w:r>
          </w:p>
        </w:tc>
      </w:tr>
      <w:tr w:rsidR="00EB4C8B" w:rsidTr="008513F4">
        <w:tc>
          <w:tcPr>
            <w:tcW w:w="6487" w:type="dxa"/>
          </w:tcPr>
          <w:p w:rsidR="00EB4C8B"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руководство предметными, цикло</w:t>
            </w:r>
            <w:r w:rsidR="008108A3">
              <w:rPr>
                <w:rFonts w:ascii="Times New Roman" w:eastAsia="Times New Roman" w:hAnsi="Times New Roman" w:cs="Times New Roman"/>
                <w:color w:val="2D2D2D"/>
                <w:spacing w:val="2"/>
                <w:sz w:val="28"/>
                <w:szCs w:val="28"/>
                <w:lang w:eastAsia="ru-RU"/>
              </w:rPr>
              <w:t>выми и методическими комиссиям</w:t>
            </w:r>
            <w:proofErr w:type="gramStart"/>
            <w:r w:rsidR="008108A3">
              <w:rPr>
                <w:rFonts w:ascii="Times New Roman" w:eastAsia="Times New Roman" w:hAnsi="Times New Roman" w:cs="Times New Roman"/>
                <w:color w:val="2D2D2D"/>
                <w:spacing w:val="2"/>
                <w:sz w:val="28"/>
                <w:szCs w:val="28"/>
                <w:lang w:eastAsia="ru-RU"/>
              </w:rPr>
              <w:t>и(</w:t>
            </w:r>
            <w:proofErr w:type="gramEnd"/>
            <w:r w:rsidRPr="00C26BA4">
              <w:rPr>
                <w:rFonts w:ascii="Times New Roman" w:eastAsia="Times New Roman" w:hAnsi="Times New Roman" w:cs="Times New Roman"/>
                <w:color w:val="2D2D2D"/>
                <w:spacing w:val="2"/>
                <w:sz w:val="28"/>
                <w:szCs w:val="28"/>
                <w:lang w:eastAsia="ru-RU"/>
              </w:rPr>
              <w:t>объединениями</w:t>
            </w:r>
            <w:r w:rsidR="008108A3">
              <w:rPr>
                <w:rFonts w:ascii="Times New Roman" w:eastAsia="Times New Roman" w:hAnsi="Times New Roman" w:cs="Times New Roman"/>
                <w:color w:val="2D2D2D"/>
                <w:spacing w:val="2"/>
                <w:sz w:val="28"/>
                <w:szCs w:val="28"/>
                <w:lang w:eastAsia="ru-RU"/>
              </w:rPr>
              <w:t>)</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500 руб.</w:t>
            </w:r>
          </w:p>
        </w:tc>
      </w:tr>
      <w:tr w:rsidR="00EB4C8B" w:rsidTr="008513F4">
        <w:tc>
          <w:tcPr>
            <w:tcW w:w="6487" w:type="dxa"/>
          </w:tcPr>
          <w:p w:rsidR="00EB4C8B" w:rsidRPr="00E57F76"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проведение работы по дополнительным образовательным программам</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500 руб.</w:t>
            </w:r>
          </w:p>
        </w:tc>
      </w:tr>
      <w:tr w:rsidR="00EB4C8B" w:rsidTr="008513F4">
        <w:tc>
          <w:tcPr>
            <w:tcW w:w="6487" w:type="dxa"/>
          </w:tcPr>
          <w:p w:rsidR="00EB4C8B" w:rsidRPr="00E57F76" w:rsidRDefault="00EB4C8B"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организация трудового обучения</w:t>
            </w:r>
            <w:r w:rsidR="008108A3">
              <w:rPr>
                <w:rFonts w:ascii="Times New Roman" w:eastAsia="Times New Roman" w:hAnsi="Times New Roman" w:cs="Times New Roman"/>
                <w:color w:val="2D2D2D"/>
                <w:spacing w:val="2"/>
                <w:sz w:val="28"/>
                <w:szCs w:val="28"/>
                <w:lang w:eastAsia="ru-RU"/>
              </w:rPr>
              <w:t>,</w:t>
            </w:r>
            <w:r w:rsidR="008108A3" w:rsidRPr="00E57F76">
              <w:rPr>
                <w:rFonts w:ascii="Times New Roman" w:eastAsia="Times New Roman" w:hAnsi="Times New Roman" w:cs="Times New Roman"/>
                <w:color w:val="2D2D2D"/>
                <w:spacing w:val="2"/>
                <w:sz w:val="28"/>
                <w:szCs w:val="28"/>
                <w:lang w:eastAsia="ru-RU"/>
              </w:rPr>
              <w:t xml:space="preserve"> профессиональной ориентации</w:t>
            </w:r>
          </w:p>
        </w:tc>
        <w:tc>
          <w:tcPr>
            <w:tcW w:w="3084" w:type="dxa"/>
          </w:tcPr>
          <w:p w:rsidR="00EB4C8B" w:rsidRPr="003A0663" w:rsidRDefault="00227550"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300 руб.</w:t>
            </w:r>
          </w:p>
        </w:tc>
      </w:tr>
      <w:tr w:rsidR="003A0663" w:rsidTr="008513F4">
        <w:tc>
          <w:tcPr>
            <w:tcW w:w="6487" w:type="dxa"/>
          </w:tcPr>
          <w:p w:rsidR="003A0663" w:rsidRPr="00E57F76" w:rsidRDefault="003A0663" w:rsidP="003A0663">
            <w:pPr>
              <w:spacing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За работу  с учебными фондами при отсутствии библиотеки</w:t>
            </w:r>
          </w:p>
        </w:tc>
        <w:tc>
          <w:tcPr>
            <w:tcW w:w="3084" w:type="dxa"/>
          </w:tcPr>
          <w:p w:rsidR="003A0663" w:rsidRPr="003A0663" w:rsidRDefault="003A0663" w:rsidP="008513F4">
            <w:pPr>
              <w:spacing w:line="315" w:lineRule="atLeast"/>
              <w:jc w:val="both"/>
              <w:textAlignment w:val="baseline"/>
              <w:rPr>
                <w:rFonts w:ascii="Times New Roman" w:eastAsia="Times New Roman" w:hAnsi="Times New Roman" w:cs="Times New Roman"/>
                <w:spacing w:val="2"/>
                <w:sz w:val="28"/>
                <w:szCs w:val="28"/>
                <w:lang w:eastAsia="ru-RU"/>
              </w:rPr>
            </w:pPr>
            <w:r w:rsidRPr="003A0663">
              <w:rPr>
                <w:rFonts w:ascii="Times New Roman" w:eastAsia="Times New Roman" w:hAnsi="Times New Roman" w:cs="Times New Roman"/>
                <w:spacing w:val="2"/>
                <w:sz w:val="28"/>
                <w:szCs w:val="28"/>
                <w:lang w:eastAsia="ru-RU"/>
              </w:rPr>
              <w:t>200 руб.</w:t>
            </w:r>
          </w:p>
        </w:tc>
      </w:tr>
      <w:tr w:rsidR="00EB4C8B" w:rsidTr="008513F4">
        <w:tc>
          <w:tcPr>
            <w:tcW w:w="6487" w:type="dxa"/>
          </w:tcPr>
          <w:p w:rsidR="00EB4C8B" w:rsidRPr="00E57F76" w:rsidRDefault="00EB4C8B" w:rsidP="008513F4">
            <w:pPr>
              <w:shd w:val="clear" w:color="auto" w:fill="FFFFFF"/>
              <w:spacing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другая допо</w:t>
            </w:r>
            <w:r>
              <w:rPr>
                <w:rFonts w:ascii="Times New Roman" w:eastAsia="Times New Roman" w:hAnsi="Times New Roman" w:cs="Times New Roman"/>
                <w:color w:val="2D2D2D"/>
                <w:spacing w:val="2"/>
                <w:sz w:val="28"/>
                <w:szCs w:val="28"/>
                <w:lang w:eastAsia="ru-RU"/>
              </w:rPr>
              <w:t>лнительная оплачиваемая работа</w:t>
            </w:r>
          </w:p>
        </w:tc>
        <w:tc>
          <w:tcPr>
            <w:tcW w:w="3084" w:type="dxa"/>
          </w:tcPr>
          <w:p w:rsidR="00EB4C8B" w:rsidRDefault="007A45D0" w:rsidP="008513F4">
            <w:pPr>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по согла</w:t>
            </w:r>
            <w:r w:rsidR="003A0663">
              <w:rPr>
                <w:rFonts w:ascii="Times New Roman" w:eastAsia="Times New Roman" w:hAnsi="Times New Roman" w:cs="Times New Roman"/>
                <w:color w:val="2D2D2D"/>
                <w:spacing w:val="2"/>
                <w:sz w:val="28"/>
                <w:szCs w:val="28"/>
                <w:lang w:eastAsia="ru-RU"/>
              </w:rPr>
              <w:t>шению сторон</w:t>
            </w:r>
          </w:p>
        </w:tc>
      </w:tr>
    </w:tbl>
    <w:p w:rsidR="00227550" w:rsidRDefault="00EB4C8B" w:rsidP="00EB4C8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57F76">
        <w:rPr>
          <w:rFonts w:ascii="Arial" w:eastAsia="Times New Roman" w:hAnsi="Arial" w:cs="Arial"/>
          <w:color w:val="2D2D2D"/>
          <w:spacing w:val="2"/>
          <w:sz w:val="21"/>
          <w:szCs w:val="21"/>
          <w:lang w:eastAsia="ru-RU"/>
        </w:rPr>
        <w:br/>
      </w:r>
      <w:r w:rsidRPr="00E57F76">
        <w:rPr>
          <w:rFonts w:ascii="Times New Roman" w:eastAsia="Times New Roman" w:hAnsi="Times New Roman" w:cs="Times New Roman"/>
          <w:color w:val="2D2D2D"/>
          <w:spacing w:val="2"/>
          <w:sz w:val="28"/>
          <w:szCs w:val="28"/>
          <w:lang w:eastAsia="ru-RU"/>
        </w:rPr>
        <w:t xml:space="preserve">При возложении на </w:t>
      </w:r>
      <w:r w:rsidRPr="00C26BA4">
        <w:rPr>
          <w:rFonts w:ascii="Times New Roman" w:eastAsia="Times New Roman" w:hAnsi="Times New Roman" w:cs="Times New Roman"/>
          <w:color w:val="2D2D2D"/>
          <w:spacing w:val="2"/>
          <w:sz w:val="28"/>
          <w:szCs w:val="28"/>
          <w:lang w:eastAsia="ru-RU"/>
        </w:rPr>
        <w:t>руководителя</w:t>
      </w:r>
      <w:r w:rsidRPr="00E57F76">
        <w:rPr>
          <w:rFonts w:ascii="Times New Roman" w:eastAsia="Times New Roman" w:hAnsi="Times New Roman" w:cs="Times New Roman"/>
          <w:color w:val="2D2D2D"/>
          <w:spacing w:val="2"/>
          <w:sz w:val="28"/>
          <w:szCs w:val="28"/>
          <w:lang w:eastAsia="ru-RU"/>
        </w:rPr>
        <w:t xml:space="preserve"> с </w:t>
      </w:r>
      <w:r w:rsidRPr="00C26BA4">
        <w:rPr>
          <w:rFonts w:ascii="Times New Roman" w:eastAsia="Times New Roman" w:hAnsi="Times New Roman" w:cs="Times New Roman"/>
          <w:color w:val="2D2D2D"/>
          <w:spacing w:val="2"/>
          <w:sz w:val="28"/>
          <w:szCs w:val="28"/>
          <w:lang w:eastAsia="ru-RU"/>
        </w:rPr>
        <w:t xml:space="preserve">его </w:t>
      </w:r>
      <w:r w:rsidRPr="00E57F76">
        <w:rPr>
          <w:rFonts w:ascii="Times New Roman" w:eastAsia="Times New Roman" w:hAnsi="Times New Roman" w:cs="Times New Roman"/>
          <w:color w:val="2D2D2D"/>
          <w:spacing w:val="2"/>
          <w:sz w:val="28"/>
          <w:szCs w:val="28"/>
          <w:lang w:eastAsia="ru-RU"/>
        </w:rPr>
        <w:t xml:space="preserve"> письменного согласия перечисленных выше видов дополнительной работы размеры выплат (в виде доплат) устанавливаются </w:t>
      </w:r>
      <w:r w:rsidRPr="00C26BA4">
        <w:rPr>
          <w:rFonts w:ascii="Times New Roman" w:eastAsia="Times New Roman" w:hAnsi="Times New Roman" w:cs="Times New Roman"/>
          <w:color w:val="2D2D2D"/>
          <w:spacing w:val="2"/>
          <w:sz w:val="28"/>
          <w:szCs w:val="28"/>
          <w:lang w:eastAsia="ru-RU"/>
        </w:rPr>
        <w:t xml:space="preserve">работодателем </w:t>
      </w:r>
      <w:r w:rsidRPr="00E57F76">
        <w:rPr>
          <w:rFonts w:ascii="Times New Roman" w:eastAsia="Times New Roman" w:hAnsi="Times New Roman" w:cs="Times New Roman"/>
          <w:color w:val="2D2D2D"/>
          <w:spacing w:val="2"/>
          <w:sz w:val="28"/>
          <w:szCs w:val="28"/>
          <w:lang w:eastAsia="ru-RU"/>
        </w:rPr>
        <w:t xml:space="preserve"> в абсолютных </w:t>
      </w:r>
      <w:proofErr w:type="spellStart"/>
      <w:r w:rsidRPr="00E57F76">
        <w:rPr>
          <w:rFonts w:ascii="Times New Roman" w:eastAsia="Times New Roman" w:hAnsi="Times New Roman" w:cs="Times New Roman"/>
          <w:color w:val="2D2D2D"/>
          <w:spacing w:val="2"/>
          <w:sz w:val="28"/>
          <w:szCs w:val="28"/>
          <w:lang w:eastAsia="ru-RU"/>
        </w:rPr>
        <w:t>величинах</w:t>
      </w:r>
      <w:proofErr w:type="gramStart"/>
      <w:r w:rsidR="00227550">
        <w:rPr>
          <w:rFonts w:ascii="Times New Roman" w:eastAsia="Times New Roman" w:hAnsi="Times New Roman" w:cs="Times New Roman"/>
          <w:color w:val="2D2D2D"/>
          <w:spacing w:val="2"/>
          <w:sz w:val="28"/>
          <w:szCs w:val="28"/>
          <w:lang w:eastAsia="ru-RU"/>
        </w:rPr>
        <w:t>,</w:t>
      </w:r>
      <w:r w:rsidRPr="00227550">
        <w:rPr>
          <w:rFonts w:ascii="Times New Roman" w:eastAsia="Times New Roman" w:hAnsi="Times New Roman" w:cs="Times New Roman"/>
          <w:color w:val="2D2D2D"/>
          <w:spacing w:val="2"/>
          <w:sz w:val="28"/>
          <w:szCs w:val="28"/>
          <w:lang w:eastAsia="ru-RU"/>
        </w:rPr>
        <w:t>л</w:t>
      </w:r>
      <w:proofErr w:type="gramEnd"/>
      <w:r w:rsidRPr="00227550">
        <w:rPr>
          <w:rFonts w:ascii="Times New Roman" w:eastAsia="Times New Roman" w:hAnsi="Times New Roman" w:cs="Times New Roman"/>
          <w:color w:val="2D2D2D"/>
          <w:spacing w:val="2"/>
          <w:sz w:val="28"/>
          <w:szCs w:val="28"/>
          <w:lang w:eastAsia="ru-RU"/>
        </w:rPr>
        <w:t>ибо</w:t>
      </w:r>
      <w:proofErr w:type="spellEnd"/>
      <w:r w:rsidRPr="00227550">
        <w:rPr>
          <w:rFonts w:ascii="Times New Roman" w:eastAsia="Times New Roman" w:hAnsi="Times New Roman" w:cs="Times New Roman"/>
          <w:color w:val="2D2D2D"/>
          <w:spacing w:val="2"/>
          <w:sz w:val="28"/>
          <w:szCs w:val="28"/>
          <w:lang w:eastAsia="ru-RU"/>
        </w:rPr>
        <w:t xml:space="preserve"> определяются в процентах (в виде коэффициентов) от </w:t>
      </w:r>
      <w:r w:rsidRPr="00227550">
        <w:rPr>
          <w:rFonts w:ascii="Times New Roman" w:eastAsia="Times New Roman" w:hAnsi="Times New Roman" w:cs="Times New Roman"/>
          <w:color w:val="2D2D2D"/>
          <w:spacing w:val="2"/>
          <w:sz w:val="28"/>
          <w:szCs w:val="28"/>
          <w:lang w:eastAsia="ru-RU"/>
        </w:rPr>
        <w:lastRenderedPageBreak/>
        <w:t xml:space="preserve">должностных окладов (ставок) предусмотренных за норму </w:t>
      </w:r>
      <w:r w:rsidR="00227550">
        <w:rPr>
          <w:rFonts w:ascii="Times New Roman" w:eastAsia="Times New Roman" w:hAnsi="Times New Roman" w:cs="Times New Roman"/>
          <w:color w:val="2D2D2D"/>
          <w:spacing w:val="2"/>
          <w:sz w:val="28"/>
          <w:szCs w:val="28"/>
          <w:lang w:eastAsia="ru-RU"/>
        </w:rPr>
        <w:t xml:space="preserve">учебных </w:t>
      </w:r>
      <w:r w:rsidRPr="00227550">
        <w:rPr>
          <w:rFonts w:ascii="Times New Roman" w:eastAsia="Times New Roman" w:hAnsi="Times New Roman" w:cs="Times New Roman"/>
          <w:color w:val="2D2D2D"/>
          <w:spacing w:val="2"/>
          <w:sz w:val="28"/>
          <w:szCs w:val="28"/>
          <w:lang w:eastAsia="ru-RU"/>
        </w:rPr>
        <w:t>часов работы в неделю (в месяц).</w:t>
      </w:r>
    </w:p>
    <w:p w:rsidR="00EB4C8B" w:rsidRPr="0029079B" w:rsidRDefault="00EB4C8B" w:rsidP="0029079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227550">
        <w:rPr>
          <w:rFonts w:ascii="Times New Roman" w:eastAsia="Times New Roman" w:hAnsi="Times New Roman" w:cs="Times New Roman"/>
          <w:color w:val="2D2D2D"/>
          <w:spacing w:val="2"/>
          <w:sz w:val="28"/>
          <w:szCs w:val="28"/>
          <w:lang w:eastAsia="ru-RU"/>
        </w:rPr>
        <w:t xml:space="preserve">При определении размеров доплат не учитываются выплаты стимулирующего или компенсационного характера, а также предусмотренные системой оплаты </w:t>
      </w:r>
      <w:proofErr w:type="gramStart"/>
      <w:r w:rsidRPr="00227550">
        <w:rPr>
          <w:rFonts w:ascii="Times New Roman" w:eastAsia="Times New Roman" w:hAnsi="Times New Roman" w:cs="Times New Roman"/>
          <w:color w:val="2D2D2D"/>
          <w:spacing w:val="2"/>
          <w:sz w:val="28"/>
          <w:szCs w:val="28"/>
          <w:lang w:eastAsia="ru-RU"/>
        </w:rPr>
        <w:t>труда</w:t>
      </w:r>
      <w:proofErr w:type="gramEnd"/>
      <w:r w:rsidRPr="00227550">
        <w:rPr>
          <w:rFonts w:ascii="Times New Roman" w:eastAsia="Times New Roman" w:hAnsi="Times New Roman" w:cs="Times New Roman"/>
          <w:color w:val="2D2D2D"/>
          <w:spacing w:val="2"/>
          <w:sz w:val="28"/>
          <w:szCs w:val="28"/>
          <w:lang w:eastAsia="ru-RU"/>
        </w:rPr>
        <w:t xml:space="preserve"> повышающие коэффициенты;</w:t>
      </w:r>
      <w:r w:rsidRPr="00E57F76">
        <w:rPr>
          <w:rFonts w:ascii="Arial" w:eastAsia="Times New Roman" w:hAnsi="Arial" w:cs="Arial"/>
          <w:color w:val="2D2D2D"/>
          <w:spacing w:val="2"/>
          <w:sz w:val="21"/>
          <w:szCs w:val="21"/>
          <w:lang w:eastAsia="ru-RU"/>
        </w:rPr>
        <w:br/>
      </w:r>
      <w:r w:rsidRPr="00E57F76">
        <w:rPr>
          <w:rFonts w:ascii="Times New Roman" w:eastAsia="Times New Roman" w:hAnsi="Times New Roman" w:cs="Times New Roman"/>
          <w:color w:val="2D2D2D"/>
          <w:spacing w:val="2"/>
          <w:sz w:val="28"/>
          <w:szCs w:val="28"/>
          <w:lang w:eastAsia="ru-RU"/>
        </w:rPr>
        <w:t xml:space="preserve">6) за особенности и специфику работы в </w:t>
      </w:r>
      <w:r w:rsidRPr="00C26BA4">
        <w:rPr>
          <w:rFonts w:ascii="Times New Roman" w:eastAsia="Times New Roman" w:hAnsi="Times New Roman" w:cs="Times New Roman"/>
          <w:color w:val="2D2D2D"/>
          <w:spacing w:val="2"/>
          <w:sz w:val="28"/>
          <w:szCs w:val="28"/>
          <w:lang w:eastAsia="ru-RU"/>
        </w:rPr>
        <w:t>муниципальных</w:t>
      </w:r>
      <w:r w:rsidRPr="00E57F76">
        <w:rPr>
          <w:rFonts w:ascii="Times New Roman" w:eastAsia="Times New Roman" w:hAnsi="Times New Roman" w:cs="Times New Roman"/>
          <w:color w:val="2D2D2D"/>
          <w:spacing w:val="2"/>
          <w:sz w:val="28"/>
          <w:szCs w:val="28"/>
          <w:lang w:eastAsia="ru-RU"/>
        </w:rPr>
        <w:t xml:space="preserve"> образовательных организациях (классах, группах), в том числе:</w:t>
      </w:r>
      <w:r w:rsidRPr="00E57F7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Pr="00E57F76">
        <w:rPr>
          <w:rFonts w:ascii="Times New Roman" w:eastAsia="Times New Roman" w:hAnsi="Times New Roman" w:cs="Times New Roman"/>
          <w:color w:val="2D2D2D"/>
          <w:spacing w:val="2"/>
          <w:sz w:val="28"/>
          <w:szCs w:val="28"/>
          <w:lang w:eastAsia="ru-RU"/>
        </w:rPr>
        <w:t xml:space="preserve">за работу в </w:t>
      </w:r>
      <w:r w:rsidRPr="00C26BA4">
        <w:rPr>
          <w:rFonts w:ascii="Times New Roman" w:eastAsia="Times New Roman" w:hAnsi="Times New Roman" w:cs="Times New Roman"/>
          <w:color w:val="2D2D2D"/>
          <w:spacing w:val="2"/>
          <w:sz w:val="28"/>
          <w:szCs w:val="28"/>
          <w:lang w:eastAsia="ru-RU"/>
        </w:rPr>
        <w:t>муниципальных</w:t>
      </w:r>
      <w:r w:rsidRPr="00E57F76">
        <w:rPr>
          <w:rFonts w:ascii="Times New Roman" w:eastAsia="Times New Roman" w:hAnsi="Times New Roman" w:cs="Times New Roman"/>
          <w:color w:val="2D2D2D"/>
          <w:spacing w:val="2"/>
          <w:sz w:val="28"/>
          <w:szCs w:val="28"/>
          <w:lang w:eastAsia="ru-RU"/>
        </w:rPr>
        <w:t xml:space="preserve"> образовательных организациях (отделениях, классах, группах) для обучающихся, воспитанников с ограниченными возможностями здоровья и (или) нуждающихся в длительном лечении - 0,15;</w:t>
      </w:r>
    </w:p>
    <w:p w:rsidR="00D7355F" w:rsidRDefault="00D5763E" w:rsidP="00D5763E">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В</w:t>
      </w:r>
      <w:r w:rsidRPr="00D5763E">
        <w:rPr>
          <w:rFonts w:ascii="Times New Roman" w:eastAsia="Times New Roman" w:hAnsi="Times New Roman" w:cs="Times New Roman"/>
          <w:color w:val="2D2D2D"/>
          <w:spacing w:val="2"/>
          <w:sz w:val="28"/>
          <w:szCs w:val="28"/>
          <w:lang w:eastAsia="ru-RU"/>
        </w:rPr>
        <w:t xml:space="preserve">ыплаты компенсационного характера </w:t>
      </w:r>
      <w:r>
        <w:rPr>
          <w:rFonts w:ascii="Times New Roman" w:eastAsia="Times New Roman" w:hAnsi="Times New Roman" w:cs="Times New Roman"/>
          <w:color w:val="2D2D2D"/>
          <w:spacing w:val="2"/>
          <w:sz w:val="28"/>
          <w:szCs w:val="28"/>
          <w:lang w:eastAsia="ru-RU"/>
        </w:rPr>
        <w:t>состав</w:t>
      </w:r>
      <w:r w:rsidRPr="00D5763E">
        <w:rPr>
          <w:rFonts w:ascii="Times New Roman" w:eastAsia="Times New Roman" w:hAnsi="Times New Roman" w:cs="Times New Roman"/>
          <w:color w:val="2D2D2D"/>
          <w:spacing w:val="2"/>
          <w:sz w:val="28"/>
          <w:szCs w:val="28"/>
          <w:lang w:eastAsia="ru-RU"/>
        </w:rPr>
        <w:t>л</w:t>
      </w:r>
      <w:r>
        <w:rPr>
          <w:rFonts w:ascii="Times New Roman" w:eastAsia="Times New Roman" w:hAnsi="Times New Roman" w:cs="Times New Roman"/>
          <w:color w:val="2D2D2D"/>
          <w:spacing w:val="2"/>
          <w:sz w:val="28"/>
          <w:szCs w:val="28"/>
          <w:lang w:eastAsia="ru-RU"/>
        </w:rPr>
        <w:t xml:space="preserve">яют не менее </w:t>
      </w:r>
      <w:r w:rsidRPr="00D5763E">
        <w:rPr>
          <w:rFonts w:ascii="Times New Roman" w:eastAsia="Times New Roman" w:hAnsi="Times New Roman" w:cs="Times New Roman"/>
          <w:color w:val="2D2D2D"/>
          <w:spacing w:val="2"/>
          <w:sz w:val="28"/>
          <w:szCs w:val="28"/>
          <w:lang w:eastAsia="ru-RU"/>
        </w:rPr>
        <w:t>10 процен</w:t>
      </w:r>
      <w:r>
        <w:rPr>
          <w:rFonts w:ascii="Times New Roman" w:eastAsia="Times New Roman" w:hAnsi="Times New Roman" w:cs="Times New Roman"/>
          <w:color w:val="2D2D2D"/>
          <w:spacing w:val="2"/>
          <w:sz w:val="28"/>
          <w:szCs w:val="28"/>
          <w:lang w:eastAsia="ru-RU"/>
        </w:rPr>
        <w:t xml:space="preserve">тов структуры заработной платы руководителя, </w:t>
      </w:r>
      <w:r w:rsidRPr="00D5763E">
        <w:rPr>
          <w:rFonts w:ascii="Times New Roman" w:eastAsia="Times New Roman" w:hAnsi="Times New Roman" w:cs="Times New Roman"/>
          <w:color w:val="2D2D2D"/>
          <w:spacing w:val="2"/>
          <w:sz w:val="28"/>
          <w:szCs w:val="28"/>
          <w:lang w:eastAsia="ru-RU"/>
        </w:rPr>
        <w:t xml:space="preserve">в зависимости от условий труда </w:t>
      </w:r>
      <w:r>
        <w:rPr>
          <w:rFonts w:ascii="Times New Roman" w:eastAsia="Times New Roman" w:hAnsi="Times New Roman" w:cs="Times New Roman"/>
          <w:color w:val="2D2D2D"/>
          <w:spacing w:val="2"/>
          <w:sz w:val="28"/>
          <w:szCs w:val="28"/>
          <w:lang w:eastAsia="ru-RU"/>
        </w:rPr>
        <w:t>руководителя</w:t>
      </w:r>
      <w:r w:rsidRPr="00D5763E">
        <w:rPr>
          <w:rFonts w:ascii="Times New Roman" w:eastAsia="Times New Roman" w:hAnsi="Times New Roman" w:cs="Times New Roman"/>
          <w:color w:val="2D2D2D"/>
          <w:spacing w:val="2"/>
          <w:sz w:val="28"/>
          <w:szCs w:val="28"/>
          <w:lang w:eastAsia="ru-RU"/>
        </w:rPr>
        <w:t>.</w:t>
      </w:r>
      <w:r w:rsidRPr="00D5763E">
        <w:rPr>
          <w:rFonts w:ascii="Times New Roman" w:eastAsia="Times New Roman" w:hAnsi="Times New Roman" w:cs="Times New Roman"/>
          <w:color w:val="2D2D2D"/>
          <w:spacing w:val="2"/>
          <w:sz w:val="28"/>
          <w:szCs w:val="28"/>
          <w:lang w:eastAsia="ru-RU"/>
        </w:rPr>
        <w:br/>
      </w:r>
    </w:p>
    <w:p w:rsidR="00EB4C8B" w:rsidRPr="00D5763E" w:rsidRDefault="00EB4C8B" w:rsidP="00EB4C8B">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r w:rsidRPr="00D5763E">
        <w:rPr>
          <w:rFonts w:ascii="Times New Roman" w:eastAsia="Times New Roman" w:hAnsi="Times New Roman" w:cs="Times New Roman"/>
          <w:b/>
          <w:spacing w:val="2"/>
          <w:sz w:val="28"/>
          <w:szCs w:val="28"/>
          <w:lang w:val="en-US" w:eastAsia="ru-RU"/>
        </w:rPr>
        <w:t>III</w:t>
      </w:r>
      <w:r w:rsidRPr="00D5763E">
        <w:rPr>
          <w:rFonts w:ascii="Times New Roman" w:eastAsia="Times New Roman" w:hAnsi="Times New Roman" w:cs="Times New Roman"/>
          <w:b/>
          <w:spacing w:val="2"/>
          <w:sz w:val="28"/>
          <w:szCs w:val="28"/>
          <w:lang w:eastAsia="ru-RU"/>
        </w:rPr>
        <w:t>. Выплаты стимулирующего характера руководителям образовательных организаций</w:t>
      </w:r>
    </w:p>
    <w:p w:rsidR="000079EE" w:rsidRDefault="000079EE" w:rsidP="00EB4C8B">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CB7339" w:rsidRDefault="0095283F" w:rsidP="00CB7339">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Руководителям </w:t>
      </w:r>
      <w:r w:rsidRPr="0095283F">
        <w:rPr>
          <w:rFonts w:ascii="Times New Roman" w:eastAsia="Times New Roman" w:hAnsi="Times New Roman" w:cs="Times New Roman"/>
          <w:spacing w:val="2"/>
          <w:sz w:val="28"/>
          <w:szCs w:val="28"/>
          <w:lang w:eastAsia="ru-RU"/>
        </w:rPr>
        <w:t xml:space="preserve">с учетом </w:t>
      </w:r>
      <w:r w:rsidRPr="00282261">
        <w:rPr>
          <w:rFonts w:ascii="Times New Roman" w:eastAsia="Times New Roman" w:hAnsi="Times New Roman" w:cs="Times New Roman"/>
          <w:spacing w:val="2"/>
          <w:sz w:val="28"/>
          <w:szCs w:val="28"/>
          <w:lang w:eastAsia="ru-RU"/>
        </w:rPr>
        <w:t>показателей и критериев эффективности деятельности образовательных организаций</w:t>
      </w:r>
      <w:r w:rsidRPr="0095283F">
        <w:rPr>
          <w:rFonts w:ascii="Times New Roman" w:eastAsia="Times New Roman" w:hAnsi="Times New Roman" w:cs="Times New Roman"/>
          <w:spacing w:val="2"/>
          <w:sz w:val="28"/>
          <w:szCs w:val="28"/>
          <w:lang w:eastAsia="ru-RU"/>
        </w:rPr>
        <w:t>, позволяющих оценить результативность и качество их работы, устанавливаются выплаты стимулирующего характера</w:t>
      </w:r>
      <w:r w:rsidR="00CB7339">
        <w:rPr>
          <w:rFonts w:ascii="Times New Roman" w:eastAsia="Times New Roman" w:hAnsi="Times New Roman" w:cs="Times New Roman"/>
          <w:spacing w:val="2"/>
          <w:sz w:val="28"/>
          <w:szCs w:val="28"/>
          <w:lang w:eastAsia="ru-RU"/>
        </w:rPr>
        <w:t>.</w:t>
      </w:r>
    </w:p>
    <w:p w:rsidR="00EB4C8B" w:rsidRPr="00D5763E" w:rsidRDefault="00EB4C8B" w:rsidP="00D5763E">
      <w:pPr>
        <w:spacing w:after="0" w:line="240" w:lineRule="auto"/>
        <w:ind w:firstLine="708"/>
        <w:jc w:val="both"/>
        <w:rPr>
          <w:rFonts w:ascii="Times New Roman" w:hAnsi="Times New Roman" w:cs="Times New Roman"/>
          <w:sz w:val="28"/>
          <w:szCs w:val="28"/>
        </w:rPr>
      </w:pPr>
      <w:r w:rsidRPr="00D5763E">
        <w:rPr>
          <w:rFonts w:ascii="Times New Roman" w:hAnsi="Times New Roman" w:cs="Times New Roman"/>
          <w:sz w:val="28"/>
          <w:szCs w:val="28"/>
        </w:rPr>
        <w:t xml:space="preserve">Выплаты устанавливаются в трудовом договоре, а их размеры определяются с учетом результатов деятельности организации. </w:t>
      </w:r>
    </w:p>
    <w:p w:rsidR="00EB4C8B" w:rsidRDefault="00EB4C8B" w:rsidP="00EB4C8B">
      <w:pPr>
        <w:spacing w:after="0" w:line="240" w:lineRule="auto"/>
        <w:ind w:firstLine="708"/>
        <w:jc w:val="both"/>
        <w:rPr>
          <w:rFonts w:ascii="Times New Roman" w:hAnsi="Times New Roman" w:cs="Times New Roman"/>
          <w:sz w:val="28"/>
          <w:szCs w:val="28"/>
        </w:rPr>
      </w:pPr>
      <w:r w:rsidRPr="00D5763E">
        <w:rPr>
          <w:rFonts w:ascii="Times New Roman" w:hAnsi="Times New Roman" w:cs="Times New Roman"/>
          <w:sz w:val="28"/>
          <w:szCs w:val="28"/>
        </w:rPr>
        <w:t>Критерии оценки эффективности работы образовательных организаций устанавливаются руководителем отдела образования администрации муниципального района.</w:t>
      </w:r>
    </w:p>
    <w:p w:rsidR="00EB4C8B" w:rsidRDefault="00EB4C8B" w:rsidP="003C1AED">
      <w:pPr>
        <w:spacing w:after="0" w:line="240" w:lineRule="auto"/>
        <w:jc w:val="both"/>
        <w:rPr>
          <w:rFonts w:ascii="Times New Roman" w:eastAsia="Times New Roman" w:hAnsi="Times New Roman" w:cs="Times New Roman"/>
          <w:color w:val="2D2D2D"/>
          <w:spacing w:val="2"/>
          <w:sz w:val="28"/>
          <w:szCs w:val="28"/>
          <w:lang w:eastAsia="ru-RU"/>
        </w:rPr>
      </w:pPr>
      <w:r w:rsidRPr="00E57F76">
        <w:rPr>
          <w:rFonts w:ascii="Arial" w:eastAsia="Times New Roman" w:hAnsi="Arial" w:cs="Arial"/>
          <w:color w:val="2D2D2D"/>
          <w:spacing w:val="2"/>
          <w:sz w:val="21"/>
          <w:szCs w:val="21"/>
          <w:lang w:eastAsia="ru-RU"/>
        </w:rPr>
        <w:br/>
      </w:r>
      <w:r w:rsidR="003C1AED">
        <w:rPr>
          <w:rFonts w:ascii="Times New Roman" w:eastAsia="Times New Roman" w:hAnsi="Times New Roman" w:cs="Times New Roman"/>
          <w:color w:val="2D2D2D"/>
          <w:spacing w:val="2"/>
          <w:sz w:val="28"/>
          <w:szCs w:val="28"/>
          <w:lang w:eastAsia="ru-RU"/>
        </w:rPr>
        <w:t xml:space="preserve">          </w:t>
      </w:r>
      <w:r w:rsidRPr="00E57F76">
        <w:rPr>
          <w:rFonts w:ascii="Times New Roman" w:eastAsia="Times New Roman" w:hAnsi="Times New Roman" w:cs="Times New Roman"/>
          <w:color w:val="2D2D2D"/>
          <w:spacing w:val="2"/>
          <w:sz w:val="28"/>
          <w:szCs w:val="28"/>
          <w:lang w:eastAsia="ru-RU"/>
        </w:rPr>
        <w:t>1</w:t>
      </w:r>
      <w:r w:rsidRPr="0029079B">
        <w:rPr>
          <w:rFonts w:ascii="Times New Roman" w:eastAsia="Times New Roman" w:hAnsi="Times New Roman" w:cs="Times New Roman"/>
          <w:color w:val="2D2D2D"/>
          <w:spacing w:val="2"/>
          <w:sz w:val="28"/>
          <w:szCs w:val="28"/>
          <w:lang w:eastAsia="ru-RU"/>
        </w:rPr>
        <w:t>. Выплаты за интенсивность и высокие результаты</w:t>
      </w:r>
      <w:r w:rsidRPr="00E57F76">
        <w:rPr>
          <w:rFonts w:ascii="Times New Roman" w:eastAsia="Times New Roman" w:hAnsi="Times New Roman" w:cs="Times New Roman"/>
          <w:color w:val="2D2D2D"/>
          <w:spacing w:val="2"/>
          <w:sz w:val="28"/>
          <w:szCs w:val="28"/>
          <w:lang w:eastAsia="ru-RU"/>
        </w:rPr>
        <w:t xml:space="preserve"> работы осуществляются в зависимости от интенсивности, напряженности, трудоемкости работы.</w:t>
      </w:r>
    </w:p>
    <w:p w:rsidR="00282261" w:rsidRDefault="00282261" w:rsidP="0028226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Периодичность выплат устанавливается работодателем 2 раза в год, на начало учебного года, на начало календарного года</w:t>
      </w:r>
      <w:r w:rsidR="006324EA">
        <w:rPr>
          <w:rFonts w:ascii="Times New Roman" w:eastAsia="Times New Roman" w:hAnsi="Times New Roman" w:cs="Times New Roman"/>
          <w:color w:val="2D2D2D"/>
          <w:spacing w:val="2"/>
          <w:sz w:val="28"/>
          <w:szCs w:val="28"/>
          <w:lang w:eastAsia="ru-RU"/>
        </w:rPr>
        <w:t xml:space="preserve"> </w:t>
      </w:r>
      <w:r w:rsidRPr="001A2683">
        <w:rPr>
          <w:rFonts w:ascii="Times New Roman" w:eastAsia="Times New Roman" w:hAnsi="Times New Roman" w:cs="Times New Roman"/>
          <w:color w:val="2D2D2D"/>
          <w:spacing w:val="2"/>
          <w:sz w:val="28"/>
          <w:szCs w:val="28"/>
          <w:lang w:eastAsia="ru-RU"/>
        </w:rPr>
        <w:t>в процентном отношении (в виде коэфф</w:t>
      </w:r>
      <w:r w:rsidR="003C1AED">
        <w:rPr>
          <w:rFonts w:ascii="Times New Roman" w:eastAsia="Times New Roman" w:hAnsi="Times New Roman" w:cs="Times New Roman"/>
          <w:color w:val="2D2D2D"/>
          <w:spacing w:val="2"/>
          <w:sz w:val="28"/>
          <w:szCs w:val="28"/>
          <w:lang w:eastAsia="ru-RU"/>
        </w:rPr>
        <w:t xml:space="preserve">ициентов) к должностным </w:t>
      </w:r>
      <w:r>
        <w:rPr>
          <w:rFonts w:ascii="Times New Roman" w:eastAsia="Times New Roman" w:hAnsi="Times New Roman" w:cs="Times New Roman"/>
          <w:color w:val="2D2D2D"/>
          <w:spacing w:val="2"/>
          <w:sz w:val="28"/>
          <w:szCs w:val="28"/>
          <w:lang w:eastAsia="ru-RU"/>
        </w:rPr>
        <w:t xml:space="preserve"> окладам.</w:t>
      </w:r>
    </w:p>
    <w:p w:rsidR="007335F9" w:rsidRPr="00282261" w:rsidRDefault="006324EA" w:rsidP="00282261">
      <w:pPr>
        <w:spacing w:after="0" w:line="240" w:lineRule="auto"/>
        <w:ind w:firstLine="708"/>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Выплаты могут быть</w:t>
      </w:r>
      <w:r w:rsidR="006C7CE1" w:rsidRPr="00282261">
        <w:rPr>
          <w:rFonts w:ascii="Times New Roman" w:eastAsia="Times New Roman" w:hAnsi="Times New Roman" w:cs="Times New Roman"/>
          <w:color w:val="2D2D2D"/>
          <w:spacing w:val="2"/>
          <w:sz w:val="28"/>
          <w:szCs w:val="28"/>
          <w:lang w:eastAsia="ru-RU"/>
        </w:rPr>
        <w:t xml:space="preserve"> уменьшены </w:t>
      </w:r>
      <w:r w:rsidR="007335F9" w:rsidRPr="00282261">
        <w:rPr>
          <w:rFonts w:ascii="Times New Roman" w:eastAsia="Times New Roman" w:hAnsi="Times New Roman" w:cs="Times New Roman"/>
          <w:color w:val="2D2D2D"/>
          <w:spacing w:val="2"/>
          <w:sz w:val="28"/>
          <w:szCs w:val="28"/>
          <w:lang w:eastAsia="ru-RU"/>
        </w:rPr>
        <w:t xml:space="preserve">  при изменении условий их назначения  в течение периода, на который были установлены.</w:t>
      </w:r>
    </w:p>
    <w:p w:rsidR="007A45D0" w:rsidRDefault="00282261" w:rsidP="0028226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 xml:space="preserve">Размер выплат определяется </w:t>
      </w:r>
      <w:r w:rsidRPr="00B62770">
        <w:rPr>
          <w:rFonts w:ascii="Times New Roman" w:eastAsia="Times New Roman" w:hAnsi="Times New Roman" w:cs="Times New Roman"/>
          <w:color w:val="2D2D2D"/>
          <w:spacing w:val="2"/>
          <w:sz w:val="28"/>
          <w:szCs w:val="28"/>
          <w:lang w:eastAsia="ru-RU"/>
        </w:rPr>
        <w:t>работодателем</w:t>
      </w:r>
      <w:r>
        <w:rPr>
          <w:rFonts w:ascii="Times New Roman" w:eastAsia="Times New Roman" w:hAnsi="Times New Roman" w:cs="Times New Roman"/>
          <w:color w:val="2D2D2D"/>
          <w:spacing w:val="2"/>
          <w:sz w:val="28"/>
          <w:szCs w:val="28"/>
          <w:lang w:eastAsia="ru-RU"/>
        </w:rPr>
        <w:t xml:space="preserve"> в соответствии с баллами, полученными по результатам </w:t>
      </w:r>
      <w:r w:rsidRPr="00E57F76">
        <w:rPr>
          <w:rFonts w:ascii="Times New Roman" w:eastAsia="Times New Roman" w:hAnsi="Times New Roman" w:cs="Times New Roman"/>
          <w:color w:val="2D2D2D"/>
          <w:spacing w:val="2"/>
          <w:sz w:val="28"/>
          <w:szCs w:val="28"/>
          <w:lang w:eastAsia="ru-RU"/>
        </w:rPr>
        <w:t xml:space="preserve">оценки </w:t>
      </w:r>
      <w:r w:rsidR="007A45D0" w:rsidRPr="00282261">
        <w:rPr>
          <w:rFonts w:ascii="Times New Roman" w:eastAsia="Times New Roman" w:hAnsi="Times New Roman" w:cs="Times New Roman"/>
          <w:spacing w:val="2"/>
          <w:sz w:val="28"/>
          <w:szCs w:val="28"/>
          <w:lang w:eastAsia="ru-RU"/>
        </w:rPr>
        <w:t>показателей и критериев эффективности деятельности образовательных организаций</w:t>
      </w:r>
      <w:r w:rsidR="006324EA">
        <w:rPr>
          <w:rFonts w:ascii="Times New Roman" w:eastAsia="Times New Roman" w:hAnsi="Times New Roman" w:cs="Times New Roman"/>
          <w:spacing w:val="2"/>
          <w:sz w:val="28"/>
          <w:szCs w:val="28"/>
          <w:lang w:eastAsia="ru-RU"/>
        </w:rPr>
        <w:t xml:space="preserve"> согласно протоколу Комиссии по распределению части стимулирующих выплат руководителям образовательных организаций</w:t>
      </w:r>
      <w:r w:rsidR="007A45D0">
        <w:rPr>
          <w:rFonts w:ascii="Times New Roman" w:eastAsia="Times New Roman" w:hAnsi="Times New Roman" w:cs="Times New Roman"/>
          <w:color w:val="2D2D2D"/>
          <w:spacing w:val="2"/>
          <w:sz w:val="28"/>
          <w:szCs w:val="28"/>
          <w:lang w:eastAsia="ru-RU"/>
        </w:rPr>
        <w:t>.</w:t>
      </w:r>
    </w:p>
    <w:p w:rsidR="007A45D0" w:rsidRDefault="007A45D0" w:rsidP="0028226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 xml:space="preserve">Распределение баллов проводит Комиссия по оценке </w:t>
      </w:r>
      <w:r w:rsidRPr="00282261">
        <w:rPr>
          <w:rFonts w:ascii="Times New Roman" w:eastAsia="Times New Roman" w:hAnsi="Times New Roman" w:cs="Times New Roman"/>
          <w:spacing w:val="2"/>
          <w:sz w:val="28"/>
          <w:szCs w:val="28"/>
          <w:lang w:eastAsia="ru-RU"/>
        </w:rPr>
        <w:t>показателей и критериев эффективности деятельности образовательных организаций</w:t>
      </w:r>
      <w:r>
        <w:rPr>
          <w:rFonts w:ascii="Times New Roman" w:eastAsia="Times New Roman" w:hAnsi="Times New Roman" w:cs="Times New Roman"/>
          <w:spacing w:val="2"/>
          <w:sz w:val="28"/>
          <w:szCs w:val="28"/>
          <w:lang w:eastAsia="ru-RU"/>
        </w:rPr>
        <w:t xml:space="preserve">, подведомственных отделу образования администрации Красносельского </w:t>
      </w:r>
      <w:r w:rsidR="006324EA">
        <w:rPr>
          <w:rFonts w:ascii="Times New Roman" w:eastAsia="Times New Roman" w:hAnsi="Times New Roman" w:cs="Times New Roman"/>
          <w:spacing w:val="2"/>
          <w:sz w:val="28"/>
          <w:szCs w:val="28"/>
          <w:lang w:eastAsia="ru-RU"/>
        </w:rPr>
        <w:t>муниципального района</w:t>
      </w:r>
    </w:p>
    <w:p w:rsidR="007A45D0" w:rsidRPr="00282261" w:rsidRDefault="007A45D0" w:rsidP="0028226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p>
    <w:p w:rsidR="006C7CE1" w:rsidRPr="006C7CE1" w:rsidRDefault="006C7CE1" w:rsidP="00282261">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w:t>
      </w:r>
      <w:r w:rsidRPr="006C7CE1">
        <w:rPr>
          <w:rFonts w:ascii="Times New Roman" w:eastAsia="Times New Roman" w:hAnsi="Times New Roman" w:cs="Times New Roman"/>
          <w:sz w:val="28"/>
          <w:szCs w:val="28"/>
          <w:lang w:eastAsia="ru-RU"/>
        </w:rPr>
        <w:t xml:space="preserve">ыплата может быть не установлена или уменьшена </w:t>
      </w:r>
      <w:proofErr w:type="gramStart"/>
      <w:r w:rsidRPr="006C7CE1">
        <w:rPr>
          <w:rFonts w:ascii="Times New Roman" w:eastAsia="Times New Roman" w:hAnsi="Times New Roman" w:cs="Times New Roman"/>
          <w:sz w:val="28"/>
          <w:szCs w:val="28"/>
          <w:lang w:eastAsia="ru-RU"/>
        </w:rPr>
        <w:t>при</w:t>
      </w:r>
      <w:proofErr w:type="gramEnd"/>
      <w:r w:rsidRPr="006C7CE1">
        <w:rPr>
          <w:rFonts w:ascii="Times New Roman" w:eastAsia="Times New Roman" w:hAnsi="Times New Roman" w:cs="Times New Roman"/>
          <w:sz w:val="28"/>
          <w:szCs w:val="28"/>
          <w:lang w:eastAsia="ru-RU"/>
        </w:rPr>
        <w:t xml:space="preserve">: </w:t>
      </w:r>
    </w:p>
    <w:p w:rsidR="006C7CE1" w:rsidRPr="006C7CE1" w:rsidRDefault="006C7CE1" w:rsidP="00282261">
      <w:pPr>
        <w:suppressAutoHyphens/>
        <w:spacing w:after="0" w:line="240" w:lineRule="auto"/>
        <w:ind w:firstLine="708"/>
        <w:contextualSpacing/>
        <w:jc w:val="both"/>
        <w:rPr>
          <w:rFonts w:ascii="Times New Roman" w:eastAsia="Times New Roman" w:hAnsi="Times New Roman" w:cs="Times New Roman"/>
          <w:sz w:val="28"/>
          <w:szCs w:val="28"/>
        </w:rPr>
      </w:pPr>
      <w:r w:rsidRPr="006C7CE1">
        <w:rPr>
          <w:rFonts w:ascii="Times New Roman" w:eastAsia="Times New Roman" w:hAnsi="Times New Roman" w:cs="Times New Roman"/>
          <w:sz w:val="28"/>
          <w:szCs w:val="28"/>
        </w:rPr>
        <w:t xml:space="preserve">- </w:t>
      </w:r>
      <w:proofErr w:type="gramStart"/>
      <w:r w:rsidRPr="006C7CE1">
        <w:rPr>
          <w:rFonts w:ascii="Times New Roman" w:eastAsia="Times New Roman" w:hAnsi="Times New Roman" w:cs="Times New Roman"/>
          <w:sz w:val="28"/>
          <w:szCs w:val="28"/>
        </w:rPr>
        <w:t>нарушении</w:t>
      </w:r>
      <w:proofErr w:type="gramEnd"/>
      <w:r w:rsidRPr="006C7CE1">
        <w:rPr>
          <w:rFonts w:ascii="Times New Roman" w:eastAsia="Times New Roman" w:hAnsi="Times New Roman" w:cs="Times New Roman"/>
          <w:sz w:val="28"/>
          <w:szCs w:val="28"/>
        </w:rPr>
        <w:t xml:space="preserve"> приказов и распоряжений работодателя, трудовой, служебной и исполнительской дисциплины;</w:t>
      </w:r>
    </w:p>
    <w:p w:rsidR="006C7CE1" w:rsidRPr="006C7CE1" w:rsidRDefault="006C7CE1" w:rsidP="00282261">
      <w:pPr>
        <w:suppressAutoHyphens/>
        <w:spacing w:after="0" w:line="240" w:lineRule="auto"/>
        <w:ind w:firstLine="708"/>
        <w:contextualSpacing/>
        <w:jc w:val="both"/>
        <w:rPr>
          <w:rFonts w:ascii="Times New Roman" w:eastAsia="Times New Roman" w:hAnsi="Times New Roman" w:cs="Times New Roman"/>
          <w:sz w:val="28"/>
          <w:szCs w:val="28"/>
        </w:rPr>
      </w:pPr>
      <w:r w:rsidRPr="006C7CE1">
        <w:rPr>
          <w:rFonts w:ascii="Times New Roman" w:eastAsia="Times New Roman" w:hAnsi="Times New Roman" w:cs="Times New Roman"/>
          <w:sz w:val="28"/>
          <w:szCs w:val="28"/>
        </w:rPr>
        <w:t xml:space="preserve">- </w:t>
      </w:r>
      <w:r w:rsidR="00282261">
        <w:rPr>
          <w:rFonts w:ascii="Times New Roman" w:eastAsia="Times New Roman" w:hAnsi="Times New Roman" w:cs="Times New Roman"/>
          <w:sz w:val="28"/>
          <w:szCs w:val="28"/>
        </w:rPr>
        <w:t>дисциплинарных взысканий з</w:t>
      </w:r>
      <w:r w:rsidRPr="006C7CE1">
        <w:rPr>
          <w:rFonts w:ascii="Times New Roman" w:eastAsia="Times New Roman" w:hAnsi="Times New Roman" w:cs="Times New Roman"/>
          <w:sz w:val="28"/>
          <w:szCs w:val="28"/>
        </w:rPr>
        <w:t>а ненадлежащее исполнение должностных обязанностей руководителя за отчетный период</w:t>
      </w:r>
    </w:p>
    <w:p w:rsidR="006C7CE1" w:rsidRPr="006C7CE1" w:rsidRDefault="006C7CE1" w:rsidP="00282261">
      <w:pPr>
        <w:suppressAutoHyphens/>
        <w:spacing w:after="0" w:line="240" w:lineRule="auto"/>
        <w:ind w:firstLine="708"/>
        <w:contextualSpacing/>
        <w:jc w:val="both"/>
        <w:rPr>
          <w:rFonts w:ascii="Times New Roman" w:eastAsia="Times New Roman" w:hAnsi="Times New Roman" w:cs="Times New Roman"/>
          <w:sz w:val="28"/>
          <w:szCs w:val="28"/>
        </w:rPr>
      </w:pPr>
      <w:r w:rsidRPr="006C7CE1">
        <w:rPr>
          <w:rFonts w:ascii="Times New Roman" w:eastAsia="Times New Roman" w:hAnsi="Times New Roman" w:cs="Times New Roman"/>
          <w:sz w:val="28"/>
          <w:szCs w:val="28"/>
        </w:rPr>
        <w:t xml:space="preserve">- </w:t>
      </w:r>
      <w:proofErr w:type="gramStart"/>
      <w:r w:rsidRPr="006C7CE1">
        <w:rPr>
          <w:rFonts w:ascii="Times New Roman" w:eastAsia="Times New Roman" w:hAnsi="Times New Roman" w:cs="Times New Roman"/>
          <w:sz w:val="28"/>
          <w:szCs w:val="28"/>
        </w:rPr>
        <w:t>нарушении</w:t>
      </w:r>
      <w:proofErr w:type="gramEnd"/>
      <w:r w:rsidRPr="006C7CE1">
        <w:rPr>
          <w:rFonts w:ascii="Times New Roman" w:eastAsia="Times New Roman" w:hAnsi="Times New Roman" w:cs="Times New Roman"/>
          <w:sz w:val="28"/>
          <w:szCs w:val="28"/>
        </w:rPr>
        <w:t xml:space="preserve"> санитарно-эпидемиологического режима, правил техники безопасности и пожарной безопасности, режима антитеррористической защищенности образовательной организации, </w:t>
      </w:r>
    </w:p>
    <w:p w:rsidR="006C7CE1" w:rsidRPr="00282261" w:rsidRDefault="006C7CE1" w:rsidP="00282261">
      <w:pPr>
        <w:suppressAutoHyphens/>
        <w:spacing w:after="0" w:line="240" w:lineRule="auto"/>
        <w:ind w:firstLine="397"/>
        <w:contextualSpacing/>
        <w:jc w:val="both"/>
        <w:rPr>
          <w:rFonts w:ascii="Times New Roman" w:eastAsia="Times New Roman" w:hAnsi="Times New Roman" w:cs="Times New Roman"/>
          <w:sz w:val="28"/>
          <w:szCs w:val="28"/>
        </w:rPr>
      </w:pPr>
      <w:r w:rsidRPr="006C7CE1">
        <w:rPr>
          <w:rFonts w:ascii="Times New Roman" w:eastAsia="Times New Roman" w:hAnsi="Times New Roman" w:cs="Times New Roman"/>
          <w:sz w:val="28"/>
          <w:szCs w:val="28"/>
        </w:rPr>
        <w:t xml:space="preserve">- </w:t>
      </w:r>
      <w:proofErr w:type="gramStart"/>
      <w:r w:rsidRPr="006C7CE1">
        <w:rPr>
          <w:rFonts w:ascii="Times New Roman" w:eastAsia="Times New Roman" w:hAnsi="Times New Roman" w:cs="Times New Roman"/>
          <w:sz w:val="28"/>
          <w:szCs w:val="28"/>
        </w:rPr>
        <w:t>нарушении</w:t>
      </w:r>
      <w:proofErr w:type="gramEnd"/>
      <w:r w:rsidRPr="006C7CE1">
        <w:rPr>
          <w:rFonts w:ascii="Times New Roman" w:eastAsia="Times New Roman" w:hAnsi="Times New Roman" w:cs="Times New Roman"/>
          <w:sz w:val="28"/>
          <w:szCs w:val="28"/>
        </w:rPr>
        <w:t xml:space="preserve"> корпоративной этики.</w:t>
      </w:r>
    </w:p>
    <w:p w:rsidR="007335F9" w:rsidRPr="00282261" w:rsidRDefault="00282261" w:rsidP="00282261">
      <w:pPr>
        <w:tabs>
          <w:tab w:val="left" w:pos="600"/>
        </w:tabs>
        <w:suppressAutoHyphens/>
        <w:autoSpaceDE w:val="0"/>
        <w:autoSpaceDN w:val="0"/>
        <w:adjustRightInd w:val="0"/>
        <w:spacing w:after="0" w:line="240" w:lineRule="auto"/>
        <w:ind w:firstLine="39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Руководителю</w:t>
      </w:r>
      <w:r w:rsidR="006C7CE1" w:rsidRPr="007B0EFA">
        <w:rPr>
          <w:rFonts w:ascii="Times New Roman" w:eastAsia="Times New Roman" w:hAnsi="Times New Roman" w:cs="Times New Roman"/>
          <w:sz w:val="28"/>
          <w:szCs w:val="28"/>
          <w:lang w:eastAsia="ar-SA"/>
        </w:rPr>
        <w:t>, имеющему дисциплинарн</w:t>
      </w:r>
      <w:r>
        <w:rPr>
          <w:rFonts w:ascii="Times New Roman" w:eastAsia="Times New Roman" w:hAnsi="Times New Roman" w:cs="Times New Roman"/>
          <w:sz w:val="28"/>
          <w:szCs w:val="28"/>
          <w:lang w:eastAsia="ar-SA"/>
        </w:rPr>
        <w:t>ое взыскание</w:t>
      </w:r>
      <w:r w:rsidR="006C7CE1" w:rsidRPr="007B0EFA">
        <w:rPr>
          <w:rFonts w:ascii="Times New Roman" w:eastAsia="Times New Roman" w:hAnsi="Times New Roman" w:cs="Times New Roman"/>
          <w:sz w:val="28"/>
          <w:szCs w:val="28"/>
          <w:lang w:eastAsia="ar-SA"/>
        </w:rPr>
        <w:t xml:space="preserve">, вынесенное в установленном порядке, выплата надбавок за интенсивность и высокие результаты </w:t>
      </w:r>
      <w:r>
        <w:rPr>
          <w:rFonts w:ascii="Times New Roman" w:eastAsia="Times New Roman" w:hAnsi="Times New Roman" w:cs="Times New Roman"/>
          <w:sz w:val="28"/>
          <w:szCs w:val="28"/>
          <w:lang w:eastAsia="ar-SA"/>
        </w:rPr>
        <w:t>может быть уменьшена</w:t>
      </w:r>
      <w:r w:rsidR="006C7CE1" w:rsidRPr="007B0EFA">
        <w:rPr>
          <w:rFonts w:ascii="Times New Roman" w:eastAsia="Times New Roman" w:hAnsi="Times New Roman" w:cs="Times New Roman"/>
          <w:sz w:val="28"/>
          <w:szCs w:val="28"/>
          <w:lang w:eastAsia="ar-SA"/>
        </w:rPr>
        <w:t xml:space="preserve"> на </w:t>
      </w:r>
      <w:r w:rsidR="006324EA">
        <w:rPr>
          <w:rFonts w:ascii="Times New Roman" w:eastAsia="Times New Roman" w:hAnsi="Times New Roman" w:cs="Times New Roman"/>
          <w:sz w:val="28"/>
          <w:szCs w:val="28"/>
          <w:lang w:eastAsia="ru-RU"/>
        </w:rPr>
        <w:t>5</w:t>
      </w:r>
      <w:r w:rsidR="006C7CE1" w:rsidRPr="007B0EFA">
        <w:rPr>
          <w:rFonts w:ascii="Times New Roman" w:eastAsia="Times New Roman" w:hAnsi="Times New Roman" w:cs="Times New Roman"/>
          <w:sz w:val="28"/>
          <w:szCs w:val="28"/>
          <w:lang w:eastAsia="ru-RU"/>
        </w:rPr>
        <w:t xml:space="preserve">% </w:t>
      </w:r>
      <w:r w:rsidR="006C7CE1" w:rsidRPr="007B0EFA">
        <w:rPr>
          <w:rFonts w:ascii="Times New Roman" w:eastAsia="Times New Roman" w:hAnsi="Times New Roman" w:cs="Times New Roman"/>
          <w:sz w:val="28"/>
          <w:szCs w:val="28"/>
          <w:lang w:eastAsia="ar-SA"/>
        </w:rPr>
        <w:t xml:space="preserve">в следующем месяце после вынесения взыскания на основании </w:t>
      </w:r>
      <w:r w:rsidR="00C60C1C">
        <w:rPr>
          <w:rFonts w:ascii="Times New Roman" w:eastAsia="Times New Roman" w:hAnsi="Times New Roman" w:cs="Times New Roman"/>
          <w:sz w:val="28"/>
          <w:szCs w:val="28"/>
          <w:lang w:eastAsia="ar-SA"/>
        </w:rPr>
        <w:t>решения работодателя, о чем издается соответствующий приказ</w:t>
      </w:r>
      <w:r>
        <w:rPr>
          <w:rFonts w:ascii="Times New Roman" w:eastAsia="Times New Roman" w:hAnsi="Times New Roman" w:cs="Times New Roman"/>
          <w:sz w:val="28"/>
          <w:szCs w:val="28"/>
          <w:lang w:eastAsia="ar-SA"/>
        </w:rPr>
        <w:t>.</w:t>
      </w:r>
    </w:p>
    <w:p w:rsidR="000079EE" w:rsidRDefault="00EB4C8B" w:rsidP="00282261">
      <w:pPr>
        <w:shd w:val="clear" w:color="auto" w:fill="FFFFFF"/>
        <w:spacing w:after="0" w:line="240" w:lineRule="auto"/>
        <w:ind w:firstLine="708"/>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 xml:space="preserve">2. </w:t>
      </w:r>
      <w:r w:rsidRPr="0029079B">
        <w:rPr>
          <w:rFonts w:ascii="Times New Roman" w:eastAsia="Times New Roman" w:hAnsi="Times New Roman" w:cs="Times New Roman"/>
          <w:color w:val="2D2D2D"/>
          <w:spacing w:val="2"/>
          <w:sz w:val="28"/>
          <w:szCs w:val="28"/>
          <w:lang w:eastAsia="ru-RU"/>
        </w:rPr>
        <w:t>Выплаты за качество выполняемых работ</w:t>
      </w:r>
      <w:r w:rsidRPr="00E57F76">
        <w:rPr>
          <w:rFonts w:ascii="Times New Roman" w:eastAsia="Times New Roman" w:hAnsi="Times New Roman" w:cs="Times New Roman"/>
          <w:color w:val="2D2D2D"/>
          <w:spacing w:val="2"/>
          <w:sz w:val="28"/>
          <w:szCs w:val="28"/>
          <w:lang w:eastAsia="ru-RU"/>
        </w:rPr>
        <w:t xml:space="preserve">, оказываемых услуг осуществляются с учетом оценки критериев качества выполненной работы, установленных </w:t>
      </w:r>
      <w:r w:rsidRPr="00B62770">
        <w:rPr>
          <w:rFonts w:ascii="Times New Roman" w:eastAsia="Times New Roman" w:hAnsi="Times New Roman" w:cs="Times New Roman"/>
          <w:color w:val="2D2D2D"/>
          <w:spacing w:val="2"/>
          <w:sz w:val="28"/>
          <w:szCs w:val="28"/>
          <w:lang w:eastAsia="ru-RU"/>
        </w:rPr>
        <w:t>работодателем</w:t>
      </w:r>
      <w:r w:rsidRPr="00E57F76">
        <w:rPr>
          <w:rFonts w:ascii="Times New Roman" w:eastAsia="Times New Roman" w:hAnsi="Times New Roman" w:cs="Times New Roman"/>
          <w:color w:val="2D2D2D"/>
          <w:spacing w:val="2"/>
          <w:sz w:val="28"/>
          <w:szCs w:val="28"/>
          <w:lang w:eastAsia="ru-RU"/>
        </w:rPr>
        <w:t>.</w:t>
      </w:r>
    </w:p>
    <w:p w:rsidR="001A2683" w:rsidRDefault="00EB4C8B"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Периодичность выплат устанавлива</w:t>
      </w:r>
      <w:r w:rsidR="007335F9">
        <w:rPr>
          <w:rFonts w:ascii="Times New Roman" w:eastAsia="Times New Roman" w:hAnsi="Times New Roman" w:cs="Times New Roman"/>
          <w:color w:val="2D2D2D"/>
          <w:spacing w:val="2"/>
          <w:sz w:val="28"/>
          <w:szCs w:val="28"/>
          <w:lang w:eastAsia="ru-RU"/>
        </w:rPr>
        <w:t>ется работодателем 2 раза в год, на начало учебного го</w:t>
      </w:r>
      <w:r w:rsidR="001A2683">
        <w:rPr>
          <w:rFonts w:ascii="Times New Roman" w:eastAsia="Times New Roman" w:hAnsi="Times New Roman" w:cs="Times New Roman"/>
          <w:color w:val="2D2D2D"/>
          <w:spacing w:val="2"/>
          <w:sz w:val="28"/>
          <w:szCs w:val="28"/>
          <w:lang w:eastAsia="ru-RU"/>
        </w:rPr>
        <w:t>да, на начало календарного года</w:t>
      </w:r>
      <w:r w:rsidR="006324EA">
        <w:rPr>
          <w:rFonts w:ascii="Times New Roman" w:eastAsia="Times New Roman" w:hAnsi="Times New Roman" w:cs="Times New Roman"/>
          <w:color w:val="2D2D2D"/>
          <w:spacing w:val="2"/>
          <w:sz w:val="28"/>
          <w:szCs w:val="28"/>
          <w:lang w:eastAsia="ru-RU"/>
        </w:rPr>
        <w:t xml:space="preserve"> </w:t>
      </w:r>
      <w:r w:rsidR="001A2683" w:rsidRPr="001A2683">
        <w:rPr>
          <w:rFonts w:ascii="Times New Roman" w:eastAsia="Times New Roman" w:hAnsi="Times New Roman" w:cs="Times New Roman"/>
          <w:color w:val="2D2D2D"/>
          <w:spacing w:val="2"/>
          <w:sz w:val="28"/>
          <w:szCs w:val="28"/>
          <w:lang w:eastAsia="ru-RU"/>
        </w:rPr>
        <w:t>в процентном отношении (в виде коэфф</w:t>
      </w:r>
      <w:r w:rsidR="006324EA">
        <w:rPr>
          <w:rFonts w:ascii="Times New Roman" w:eastAsia="Times New Roman" w:hAnsi="Times New Roman" w:cs="Times New Roman"/>
          <w:color w:val="2D2D2D"/>
          <w:spacing w:val="2"/>
          <w:sz w:val="28"/>
          <w:szCs w:val="28"/>
          <w:lang w:eastAsia="ru-RU"/>
        </w:rPr>
        <w:t xml:space="preserve">ициентов) к должностным </w:t>
      </w:r>
      <w:r w:rsidR="001A2683">
        <w:rPr>
          <w:rFonts w:ascii="Times New Roman" w:eastAsia="Times New Roman" w:hAnsi="Times New Roman" w:cs="Times New Roman"/>
          <w:color w:val="2D2D2D"/>
          <w:spacing w:val="2"/>
          <w:sz w:val="28"/>
          <w:szCs w:val="28"/>
          <w:lang w:eastAsia="ru-RU"/>
        </w:rPr>
        <w:t xml:space="preserve"> окладам.</w:t>
      </w:r>
    </w:p>
    <w:p w:rsidR="006324EA" w:rsidRDefault="006324EA" w:rsidP="00EB4C8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 xml:space="preserve">Распределение баллов проводит Комиссия по оценке </w:t>
      </w:r>
      <w:r w:rsidRPr="00282261">
        <w:rPr>
          <w:rFonts w:ascii="Times New Roman" w:eastAsia="Times New Roman" w:hAnsi="Times New Roman" w:cs="Times New Roman"/>
          <w:spacing w:val="2"/>
          <w:sz w:val="28"/>
          <w:szCs w:val="28"/>
          <w:lang w:eastAsia="ru-RU"/>
        </w:rPr>
        <w:t>показателей и критериев эффективности деятельности образовательных организаций</w:t>
      </w:r>
      <w:r>
        <w:rPr>
          <w:rFonts w:ascii="Times New Roman" w:eastAsia="Times New Roman" w:hAnsi="Times New Roman" w:cs="Times New Roman"/>
          <w:spacing w:val="2"/>
          <w:sz w:val="28"/>
          <w:szCs w:val="28"/>
          <w:lang w:eastAsia="ru-RU"/>
        </w:rPr>
        <w:t>, подведомственных отделу образования администрации Красносельского муниципального района и определяет процентное соотношение выплат  (коэффициент)</w:t>
      </w:r>
      <w:r w:rsidR="003C1AED">
        <w:rPr>
          <w:rFonts w:ascii="Times New Roman" w:eastAsia="Times New Roman" w:hAnsi="Times New Roman" w:cs="Times New Roman"/>
          <w:spacing w:val="2"/>
          <w:sz w:val="28"/>
          <w:szCs w:val="28"/>
          <w:lang w:eastAsia="ru-RU"/>
        </w:rPr>
        <w:t xml:space="preserve"> к должностному окладу.</w:t>
      </w:r>
    </w:p>
    <w:p w:rsidR="00EB4C8B" w:rsidRDefault="006324EA"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 xml:space="preserve"> </w:t>
      </w:r>
      <w:r w:rsidR="00EB4C8B" w:rsidRPr="00E57F76">
        <w:rPr>
          <w:rFonts w:ascii="Times New Roman" w:eastAsia="Times New Roman" w:hAnsi="Times New Roman" w:cs="Times New Roman"/>
          <w:color w:val="2D2D2D"/>
          <w:spacing w:val="2"/>
          <w:sz w:val="28"/>
          <w:szCs w:val="28"/>
          <w:lang w:eastAsia="ru-RU"/>
        </w:rPr>
        <w:t xml:space="preserve">Размер выплат определяется </w:t>
      </w:r>
      <w:r w:rsidR="00EB4C8B" w:rsidRPr="00B62770">
        <w:rPr>
          <w:rFonts w:ascii="Times New Roman" w:eastAsia="Times New Roman" w:hAnsi="Times New Roman" w:cs="Times New Roman"/>
          <w:color w:val="2D2D2D"/>
          <w:spacing w:val="2"/>
          <w:sz w:val="28"/>
          <w:szCs w:val="28"/>
          <w:lang w:eastAsia="ru-RU"/>
        </w:rPr>
        <w:t>работодателем</w:t>
      </w:r>
      <w:r w:rsidR="00EB4C8B">
        <w:rPr>
          <w:rFonts w:ascii="Times New Roman" w:eastAsia="Times New Roman" w:hAnsi="Times New Roman" w:cs="Times New Roman"/>
          <w:color w:val="2D2D2D"/>
          <w:spacing w:val="2"/>
          <w:sz w:val="28"/>
          <w:szCs w:val="28"/>
          <w:lang w:eastAsia="ru-RU"/>
        </w:rPr>
        <w:t xml:space="preserve"> в соответствии с баллами, полученными по результатам </w:t>
      </w:r>
      <w:r w:rsidR="00EB4C8B" w:rsidRPr="00E57F76">
        <w:rPr>
          <w:rFonts w:ascii="Times New Roman" w:eastAsia="Times New Roman" w:hAnsi="Times New Roman" w:cs="Times New Roman"/>
          <w:color w:val="2D2D2D"/>
          <w:spacing w:val="2"/>
          <w:sz w:val="28"/>
          <w:szCs w:val="28"/>
          <w:lang w:eastAsia="ru-RU"/>
        </w:rPr>
        <w:t>оценки критериев качества выполненной работы</w:t>
      </w:r>
      <w:r w:rsidR="003C1AED">
        <w:rPr>
          <w:rFonts w:ascii="Times New Roman" w:eastAsia="Times New Roman" w:hAnsi="Times New Roman" w:cs="Times New Roman"/>
          <w:color w:val="2D2D2D"/>
          <w:spacing w:val="2"/>
          <w:sz w:val="28"/>
          <w:szCs w:val="28"/>
          <w:lang w:eastAsia="ru-RU"/>
        </w:rPr>
        <w:t>.</w:t>
      </w:r>
    </w:p>
    <w:p w:rsidR="00EB4C8B" w:rsidRDefault="00EB4C8B" w:rsidP="003C1AE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 xml:space="preserve">3. </w:t>
      </w:r>
      <w:r w:rsidRPr="0029079B">
        <w:rPr>
          <w:rFonts w:ascii="Times New Roman" w:eastAsia="Times New Roman" w:hAnsi="Times New Roman" w:cs="Times New Roman"/>
          <w:color w:val="2D2D2D"/>
          <w:spacing w:val="2"/>
          <w:sz w:val="28"/>
          <w:szCs w:val="28"/>
          <w:lang w:eastAsia="ru-RU"/>
        </w:rPr>
        <w:t>Выплаты за стаж</w:t>
      </w:r>
      <w:r w:rsidRPr="00E57F76">
        <w:rPr>
          <w:rFonts w:ascii="Times New Roman" w:eastAsia="Times New Roman" w:hAnsi="Times New Roman" w:cs="Times New Roman"/>
          <w:color w:val="2D2D2D"/>
          <w:spacing w:val="2"/>
          <w:sz w:val="28"/>
          <w:szCs w:val="28"/>
          <w:lang w:eastAsia="ru-RU"/>
        </w:rPr>
        <w:t xml:space="preserve"> работы устанавливаются за работу в </w:t>
      </w:r>
      <w:r w:rsidRPr="00B62770">
        <w:rPr>
          <w:rFonts w:ascii="Times New Roman" w:eastAsia="Times New Roman" w:hAnsi="Times New Roman" w:cs="Times New Roman"/>
          <w:color w:val="2D2D2D"/>
          <w:spacing w:val="2"/>
          <w:sz w:val="28"/>
          <w:szCs w:val="28"/>
          <w:lang w:eastAsia="ru-RU"/>
        </w:rPr>
        <w:t xml:space="preserve">должности руководителя в </w:t>
      </w:r>
      <w:r>
        <w:rPr>
          <w:rFonts w:ascii="Times New Roman" w:eastAsia="Times New Roman" w:hAnsi="Times New Roman" w:cs="Times New Roman"/>
          <w:color w:val="2D2D2D"/>
          <w:spacing w:val="2"/>
          <w:sz w:val="28"/>
          <w:szCs w:val="28"/>
          <w:lang w:eastAsia="ru-RU"/>
        </w:rPr>
        <w:t>виде коэффициентов  к базовому окладу:</w:t>
      </w:r>
    </w:p>
    <w:p w:rsidR="000079EE" w:rsidRPr="00B62770" w:rsidRDefault="000079EE" w:rsidP="00EB4C8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tbl>
      <w:tblPr>
        <w:tblStyle w:val="a3"/>
        <w:tblW w:w="0" w:type="auto"/>
        <w:tblLook w:val="04A0"/>
      </w:tblPr>
      <w:tblGrid>
        <w:gridCol w:w="4785"/>
        <w:gridCol w:w="4786"/>
      </w:tblGrid>
      <w:tr w:rsidR="00EB4C8B" w:rsidTr="008513F4">
        <w:tc>
          <w:tcPr>
            <w:tcW w:w="4785" w:type="dxa"/>
          </w:tcPr>
          <w:p w:rsidR="00EB4C8B" w:rsidRPr="008513F4" w:rsidRDefault="008513F4" w:rsidP="008513F4">
            <w:pPr>
              <w:tabs>
                <w:tab w:val="left" w:pos="2794"/>
              </w:tabs>
              <w:spacing w:line="315" w:lineRule="atLeast"/>
              <w:textAlignment w:val="baseline"/>
              <w:rPr>
                <w:rFonts w:ascii="Times New Roman" w:eastAsia="Times New Roman" w:hAnsi="Times New Roman" w:cs="Times New Roman"/>
                <w:color w:val="2D2D2D"/>
                <w:spacing w:val="2"/>
                <w:sz w:val="28"/>
                <w:szCs w:val="28"/>
                <w:lang w:eastAsia="ru-RU"/>
              </w:rPr>
            </w:pPr>
            <w:r w:rsidRPr="008513F4">
              <w:rPr>
                <w:rFonts w:ascii="Times New Roman" w:eastAsia="Times New Roman" w:hAnsi="Times New Roman" w:cs="Times New Roman"/>
                <w:color w:val="2D2D2D"/>
                <w:spacing w:val="2"/>
                <w:sz w:val="28"/>
                <w:szCs w:val="28"/>
                <w:lang w:eastAsia="ru-RU"/>
              </w:rPr>
              <w:t>Стаж</w:t>
            </w:r>
            <w:r>
              <w:rPr>
                <w:rFonts w:ascii="Times New Roman" w:eastAsia="Times New Roman" w:hAnsi="Times New Roman" w:cs="Times New Roman"/>
                <w:color w:val="2D2D2D"/>
                <w:spacing w:val="2"/>
                <w:sz w:val="28"/>
                <w:szCs w:val="28"/>
                <w:lang w:eastAsia="ru-RU"/>
              </w:rPr>
              <w:t xml:space="preserve"> работы</w:t>
            </w:r>
            <w:r w:rsidRPr="008513F4">
              <w:rPr>
                <w:rFonts w:ascii="Times New Roman" w:eastAsia="Times New Roman" w:hAnsi="Times New Roman" w:cs="Times New Roman"/>
                <w:color w:val="2D2D2D"/>
                <w:spacing w:val="2"/>
                <w:sz w:val="28"/>
                <w:szCs w:val="28"/>
                <w:lang w:eastAsia="ru-RU"/>
              </w:rPr>
              <w:t>, лет.</w:t>
            </w:r>
          </w:p>
        </w:tc>
        <w:tc>
          <w:tcPr>
            <w:tcW w:w="4786"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sidRPr="008513F4">
              <w:rPr>
                <w:rFonts w:ascii="Times New Roman" w:eastAsia="Times New Roman" w:hAnsi="Times New Roman" w:cs="Times New Roman"/>
                <w:color w:val="2D2D2D"/>
                <w:spacing w:val="2"/>
                <w:sz w:val="28"/>
                <w:szCs w:val="28"/>
                <w:lang w:eastAsia="ru-RU"/>
              </w:rPr>
              <w:t>Коэффициент к базовому окладу</w:t>
            </w:r>
          </w:p>
        </w:tc>
      </w:tr>
      <w:tr w:rsidR="00EB4C8B" w:rsidTr="008513F4">
        <w:tc>
          <w:tcPr>
            <w:tcW w:w="4785" w:type="dxa"/>
          </w:tcPr>
          <w:p w:rsidR="008513F4"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0-10</w:t>
            </w:r>
          </w:p>
        </w:tc>
        <w:tc>
          <w:tcPr>
            <w:tcW w:w="4786"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0,03-0,05</w:t>
            </w:r>
          </w:p>
        </w:tc>
      </w:tr>
      <w:tr w:rsidR="00EB4C8B" w:rsidTr="008513F4">
        <w:tc>
          <w:tcPr>
            <w:tcW w:w="4785"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10-15</w:t>
            </w:r>
          </w:p>
        </w:tc>
        <w:tc>
          <w:tcPr>
            <w:tcW w:w="4786"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0,05-0,07</w:t>
            </w:r>
          </w:p>
        </w:tc>
      </w:tr>
      <w:tr w:rsidR="00EB4C8B" w:rsidTr="00A32D25">
        <w:trPr>
          <w:trHeight w:val="365"/>
        </w:trPr>
        <w:tc>
          <w:tcPr>
            <w:tcW w:w="4785"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15-20</w:t>
            </w:r>
          </w:p>
        </w:tc>
        <w:tc>
          <w:tcPr>
            <w:tcW w:w="4786" w:type="dxa"/>
          </w:tcPr>
          <w:p w:rsidR="00EB4C8B" w:rsidRPr="008513F4" w:rsidRDefault="008513F4" w:rsidP="008513F4">
            <w:pPr>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0,07-0,10</w:t>
            </w:r>
          </w:p>
        </w:tc>
      </w:tr>
    </w:tbl>
    <w:p w:rsidR="000079EE" w:rsidRPr="00282261" w:rsidRDefault="00A32D25" w:rsidP="00282261">
      <w:pPr>
        <w:shd w:val="clear" w:color="auto" w:fill="FFFFFF"/>
        <w:spacing w:after="0" w:line="315" w:lineRule="atLeast"/>
        <w:ind w:firstLine="708"/>
        <w:jc w:val="both"/>
        <w:textAlignment w:val="baseline"/>
        <w:rPr>
          <w:rFonts w:ascii="Times New Roman" w:hAnsi="Times New Roman" w:cs="Times New Roman"/>
          <w:color w:val="2D2D2D"/>
          <w:spacing w:val="2"/>
          <w:sz w:val="28"/>
          <w:szCs w:val="28"/>
          <w:shd w:val="clear" w:color="auto" w:fill="FFFFFF"/>
        </w:rPr>
      </w:pPr>
      <w:r w:rsidRPr="00A32D25">
        <w:rPr>
          <w:rFonts w:ascii="Times New Roman" w:hAnsi="Times New Roman" w:cs="Times New Roman"/>
          <w:color w:val="2D2D2D"/>
          <w:spacing w:val="2"/>
          <w:sz w:val="28"/>
          <w:szCs w:val="28"/>
          <w:shd w:val="clear" w:color="auto" w:fill="FFFFFF"/>
        </w:rPr>
        <w:t>При изменении  стажа непрерывной работы, дающег</w:t>
      </w:r>
      <w:r>
        <w:rPr>
          <w:rFonts w:ascii="Times New Roman" w:hAnsi="Times New Roman" w:cs="Times New Roman"/>
          <w:color w:val="2D2D2D"/>
          <w:spacing w:val="2"/>
          <w:sz w:val="28"/>
          <w:szCs w:val="28"/>
          <w:shd w:val="clear" w:color="auto" w:fill="FFFFFF"/>
        </w:rPr>
        <w:t xml:space="preserve">о право на увеличение надбавки,  </w:t>
      </w:r>
      <w:r w:rsidRPr="00A32D25">
        <w:rPr>
          <w:rFonts w:ascii="Times New Roman" w:hAnsi="Times New Roman" w:cs="Times New Roman"/>
          <w:color w:val="2D2D2D"/>
          <w:spacing w:val="2"/>
          <w:sz w:val="28"/>
          <w:szCs w:val="28"/>
          <w:shd w:val="clear" w:color="auto" w:fill="FFFFFF"/>
        </w:rPr>
        <w:t>производиться изменение заработной платы.</w:t>
      </w:r>
    </w:p>
    <w:p w:rsidR="0029079B" w:rsidRDefault="00EB4C8B" w:rsidP="003C1AED">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4</w:t>
      </w:r>
      <w:r w:rsidRPr="0029079B">
        <w:rPr>
          <w:rFonts w:ascii="Times New Roman" w:eastAsia="Times New Roman" w:hAnsi="Times New Roman" w:cs="Times New Roman"/>
          <w:color w:val="2D2D2D"/>
          <w:spacing w:val="2"/>
          <w:sz w:val="28"/>
          <w:szCs w:val="28"/>
          <w:lang w:eastAsia="ru-RU"/>
        </w:rPr>
        <w:t>. Надбавка за работу в сельской местности в размере 25% от базового оклада (базового должностного оклада) устанавливается руководителям</w:t>
      </w:r>
      <w:r w:rsidR="001A2683" w:rsidRPr="0029079B">
        <w:rPr>
          <w:rFonts w:ascii="Times New Roman" w:eastAsia="Times New Roman" w:hAnsi="Times New Roman" w:cs="Times New Roman"/>
          <w:color w:val="2D2D2D"/>
          <w:spacing w:val="2"/>
          <w:sz w:val="28"/>
          <w:szCs w:val="28"/>
          <w:lang w:eastAsia="ru-RU"/>
        </w:rPr>
        <w:t xml:space="preserve">, </w:t>
      </w:r>
      <w:r w:rsidRPr="0029079B">
        <w:rPr>
          <w:rFonts w:ascii="Times New Roman" w:eastAsia="Times New Roman" w:hAnsi="Times New Roman" w:cs="Times New Roman"/>
          <w:color w:val="2D2D2D"/>
          <w:spacing w:val="2"/>
          <w:sz w:val="28"/>
          <w:szCs w:val="28"/>
          <w:lang w:eastAsia="ru-RU"/>
        </w:rPr>
        <w:t xml:space="preserve"> работающим в сельской местности.</w:t>
      </w:r>
    </w:p>
    <w:p w:rsidR="000079EE" w:rsidRPr="00B62770" w:rsidRDefault="00EB4C8B" w:rsidP="003C1AED">
      <w:pPr>
        <w:shd w:val="clear" w:color="auto" w:fill="FFFFFF"/>
        <w:spacing w:after="0" w:line="240" w:lineRule="auto"/>
        <w:ind w:left="708"/>
        <w:jc w:val="both"/>
        <w:textAlignment w:val="baseline"/>
        <w:rPr>
          <w:rFonts w:ascii="Times New Roman" w:eastAsia="Times New Roman" w:hAnsi="Times New Roman" w:cs="Times New Roman"/>
          <w:color w:val="2D2D2D"/>
          <w:spacing w:val="2"/>
          <w:sz w:val="28"/>
          <w:szCs w:val="28"/>
          <w:lang w:eastAsia="ru-RU"/>
        </w:rPr>
      </w:pPr>
      <w:r w:rsidRPr="00E57F76">
        <w:rPr>
          <w:rFonts w:ascii="Arial" w:eastAsia="Times New Roman" w:hAnsi="Arial" w:cs="Arial"/>
          <w:color w:val="2D2D2D"/>
          <w:spacing w:val="2"/>
          <w:sz w:val="21"/>
          <w:szCs w:val="21"/>
          <w:lang w:eastAsia="ru-RU"/>
        </w:rPr>
        <w:br/>
      </w:r>
      <w:r w:rsidRPr="00E57F76">
        <w:rPr>
          <w:rFonts w:ascii="Times New Roman" w:eastAsia="Times New Roman" w:hAnsi="Times New Roman" w:cs="Times New Roman"/>
          <w:color w:val="2D2D2D"/>
          <w:spacing w:val="2"/>
          <w:sz w:val="28"/>
          <w:szCs w:val="28"/>
          <w:lang w:eastAsia="ru-RU"/>
        </w:rPr>
        <w:t xml:space="preserve">5. </w:t>
      </w:r>
      <w:r w:rsidRPr="0029079B">
        <w:rPr>
          <w:rFonts w:ascii="Times New Roman" w:eastAsia="Times New Roman" w:hAnsi="Times New Roman" w:cs="Times New Roman"/>
          <w:color w:val="2D2D2D"/>
          <w:spacing w:val="2"/>
          <w:sz w:val="28"/>
          <w:szCs w:val="28"/>
          <w:lang w:eastAsia="ru-RU"/>
        </w:rPr>
        <w:t>Выплаты с использованием повышающих коэффициентов:</w:t>
      </w:r>
    </w:p>
    <w:p w:rsidR="00EB4C8B" w:rsidRPr="00E57F76" w:rsidRDefault="00EB4C8B"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B62770">
        <w:rPr>
          <w:rFonts w:ascii="Times New Roman" w:eastAsia="Times New Roman" w:hAnsi="Times New Roman" w:cs="Times New Roman"/>
          <w:color w:val="2D2D2D"/>
          <w:spacing w:val="2"/>
          <w:sz w:val="28"/>
          <w:szCs w:val="28"/>
          <w:lang w:eastAsia="ru-RU"/>
        </w:rPr>
        <w:t xml:space="preserve">- </w:t>
      </w:r>
      <w:r w:rsidRPr="00E57F76">
        <w:rPr>
          <w:rFonts w:ascii="Times New Roman" w:eastAsia="Times New Roman" w:hAnsi="Times New Roman" w:cs="Times New Roman"/>
          <w:color w:val="2D2D2D"/>
          <w:spacing w:val="2"/>
          <w:sz w:val="28"/>
          <w:szCs w:val="28"/>
          <w:lang w:eastAsia="ru-RU"/>
        </w:rPr>
        <w:t>коэффициент за наличие кандидатской, докторской степени, звания "Заслуженный работник" (</w:t>
      </w:r>
      <w:proofErr w:type="spellStart"/>
      <w:r w:rsidRPr="00E57F76">
        <w:rPr>
          <w:rFonts w:ascii="Times New Roman" w:eastAsia="Times New Roman" w:hAnsi="Times New Roman" w:cs="Times New Roman"/>
          <w:color w:val="2D2D2D"/>
          <w:spacing w:val="2"/>
          <w:sz w:val="28"/>
          <w:szCs w:val="28"/>
          <w:lang w:eastAsia="ru-RU"/>
        </w:rPr>
        <w:t>Кз</w:t>
      </w:r>
      <w:proofErr w:type="spellEnd"/>
      <w:r w:rsidRPr="00E57F76">
        <w:rPr>
          <w:rFonts w:ascii="Times New Roman" w:eastAsia="Times New Roman" w:hAnsi="Times New Roman" w:cs="Times New Roman"/>
          <w:color w:val="2D2D2D"/>
          <w:spacing w:val="2"/>
          <w:sz w:val="28"/>
          <w:szCs w:val="28"/>
          <w:lang w:eastAsia="ru-RU"/>
        </w:rPr>
        <w:t xml:space="preserve">) устанавливается </w:t>
      </w:r>
      <w:r w:rsidRPr="00B62770">
        <w:rPr>
          <w:rFonts w:ascii="Times New Roman" w:eastAsia="Times New Roman" w:hAnsi="Times New Roman" w:cs="Times New Roman"/>
          <w:color w:val="2D2D2D"/>
          <w:spacing w:val="2"/>
          <w:sz w:val="28"/>
          <w:szCs w:val="28"/>
          <w:lang w:eastAsia="ru-RU"/>
        </w:rPr>
        <w:t>руководителю</w:t>
      </w:r>
      <w:r w:rsidRPr="00E57F76">
        <w:rPr>
          <w:rFonts w:ascii="Times New Roman" w:eastAsia="Times New Roman" w:hAnsi="Times New Roman" w:cs="Times New Roman"/>
          <w:color w:val="2D2D2D"/>
          <w:spacing w:val="2"/>
          <w:sz w:val="28"/>
          <w:szCs w:val="28"/>
          <w:lang w:eastAsia="ru-RU"/>
        </w:rPr>
        <w:t xml:space="preserve"> за наличие </w:t>
      </w:r>
      <w:r w:rsidRPr="00E57F76">
        <w:rPr>
          <w:rFonts w:ascii="Times New Roman" w:eastAsia="Times New Roman" w:hAnsi="Times New Roman" w:cs="Times New Roman"/>
          <w:color w:val="2D2D2D"/>
          <w:spacing w:val="2"/>
          <w:sz w:val="28"/>
          <w:szCs w:val="28"/>
          <w:lang w:eastAsia="ru-RU"/>
        </w:rPr>
        <w:lastRenderedPageBreak/>
        <w:t>кандидатской, докторской степени, звания "Заслуженный (Народный) работник":</w:t>
      </w:r>
      <w:proofErr w:type="gramEnd"/>
    </w:p>
    <w:tbl>
      <w:tblPr>
        <w:tblW w:w="0" w:type="auto"/>
        <w:tblCellMar>
          <w:left w:w="0" w:type="dxa"/>
          <w:right w:w="0" w:type="dxa"/>
        </w:tblCellMar>
        <w:tblLook w:val="04A0"/>
      </w:tblPr>
      <w:tblGrid>
        <w:gridCol w:w="5864"/>
        <w:gridCol w:w="3491"/>
      </w:tblGrid>
      <w:tr w:rsidR="00EB4C8B" w:rsidRPr="00E57F76" w:rsidTr="008513F4">
        <w:trPr>
          <w:trHeight w:val="15"/>
        </w:trPr>
        <w:tc>
          <w:tcPr>
            <w:tcW w:w="5914" w:type="dxa"/>
            <w:hideMark/>
          </w:tcPr>
          <w:p w:rsidR="00EB4C8B" w:rsidRPr="00E57F76" w:rsidRDefault="00EB4C8B" w:rsidP="008513F4">
            <w:pPr>
              <w:spacing w:after="0" w:line="240" w:lineRule="auto"/>
              <w:rPr>
                <w:rFonts w:ascii="Times New Roman" w:eastAsia="Times New Roman" w:hAnsi="Times New Roman" w:cs="Times New Roman"/>
                <w:sz w:val="2"/>
                <w:szCs w:val="24"/>
                <w:lang w:eastAsia="ru-RU"/>
              </w:rPr>
            </w:pPr>
          </w:p>
        </w:tc>
        <w:tc>
          <w:tcPr>
            <w:tcW w:w="3511" w:type="dxa"/>
            <w:hideMark/>
          </w:tcPr>
          <w:p w:rsidR="00EB4C8B" w:rsidRPr="00E57F76" w:rsidRDefault="00EB4C8B" w:rsidP="008513F4">
            <w:pPr>
              <w:spacing w:after="0" w:line="240" w:lineRule="auto"/>
              <w:rPr>
                <w:rFonts w:ascii="Times New Roman" w:eastAsia="Times New Roman" w:hAnsi="Times New Roman" w:cs="Times New Roman"/>
                <w:sz w:val="2"/>
                <w:szCs w:val="24"/>
                <w:lang w:eastAsia="ru-RU"/>
              </w:rPr>
            </w:pPr>
          </w:p>
        </w:tc>
      </w:tr>
      <w:tr w:rsidR="00EB4C8B" w:rsidRPr="00E57F76" w:rsidTr="008513F4">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Наличие звания, ученой степени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Коэффициент</w:t>
            </w:r>
          </w:p>
        </w:tc>
      </w:tr>
      <w:tr w:rsidR="00EB4C8B" w:rsidRPr="00E57F76" w:rsidTr="008513F4">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звание "Заслуженный (Народный) работник"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0,08</w:t>
            </w:r>
          </w:p>
        </w:tc>
      </w:tr>
      <w:tr w:rsidR="00EB4C8B" w:rsidRPr="00E57F76" w:rsidTr="008513F4">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ученая степень кандидата наук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0,08</w:t>
            </w:r>
          </w:p>
        </w:tc>
      </w:tr>
      <w:tr w:rsidR="00EB4C8B" w:rsidRPr="00E57F76" w:rsidTr="008513F4">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ученая степень доктора наук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4C8B" w:rsidRPr="00E57F76" w:rsidRDefault="00EB4C8B" w:rsidP="008513F4">
            <w:pPr>
              <w:spacing w:after="0" w:line="315" w:lineRule="atLeast"/>
              <w:jc w:val="both"/>
              <w:textAlignment w:val="baseline"/>
              <w:rPr>
                <w:rFonts w:ascii="Times New Roman" w:eastAsia="Times New Roman" w:hAnsi="Times New Roman" w:cs="Times New Roman"/>
                <w:color w:val="2D2D2D"/>
                <w:sz w:val="28"/>
                <w:szCs w:val="28"/>
                <w:lang w:eastAsia="ru-RU"/>
              </w:rPr>
            </w:pPr>
            <w:r w:rsidRPr="00E57F76">
              <w:rPr>
                <w:rFonts w:ascii="Times New Roman" w:eastAsia="Times New Roman" w:hAnsi="Times New Roman" w:cs="Times New Roman"/>
                <w:color w:val="2D2D2D"/>
                <w:sz w:val="28"/>
                <w:szCs w:val="28"/>
                <w:lang w:eastAsia="ru-RU"/>
              </w:rPr>
              <w:t>0,15</w:t>
            </w:r>
          </w:p>
        </w:tc>
      </w:tr>
    </w:tbl>
    <w:p w:rsidR="000079EE" w:rsidRDefault="00EB4C8B"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B62770">
        <w:rPr>
          <w:rFonts w:ascii="Times New Roman" w:eastAsia="Times New Roman" w:hAnsi="Times New Roman" w:cs="Times New Roman"/>
          <w:color w:val="2D2D2D"/>
          <w:spacing w:val="2"/>
          <w:sz w:val="28"/>
          <w:szCs w:val="28"/>
          <w:lang w:eastAsia="ru-RU"/>
        </w:rPr>
        <w:t xml:space="preserve">- </w:t>
      </w:r>
      <w:r w:rsidRPr="0029079B">
        <w:rPr>
          <w:rFonts w:ascii="Times New Roman" w:eastAsia="Times New Roman" w:hAnsi="Times New Roman" w:cs="Times New Roman"/>
          <w:color w:val="2D2D2D"/>
          <w:spacing w:val="2"/>
          <w:sz w:val="28"/>
          <w:szCs w:val="28"/>
          <w:lang w:eastAsia="ru-RU"/>
        </w:rPr>
        <w:t xml:space="preserve">коэффициент </w:t>
      </w:r>
      <w:r w:rsidR="003D66DB" w:rsidRPr="0029079B">
        <w:rPr>
          <w:rFonts w:ascii="Times New Roman" w:eastAsia="Times New Roman" w:hAnsi="Times New Roman" w:cs="Times New Roman"/>
          <w:color w:val="2D2D2D"/>
          <w:spacing w:val="2"/>
          <w:sz w:val="28"/>
          <w:szCs w:val="28"/>
          <w:lang w:eastAsia="ru-RU"/>
        </w:rPr>
        <w:t xml:space="preserve">персональный </w:t>
      </w:r>
      <w:r w:rsidRPr="0029079B">
        <w:rPr>
          <w:rFonts w:ascii="Times New Roman" w:eastAsia="Times New Roman" w:hAnsi="Times New Roman" w:cs="Times New Roman"/>
          <w:color w:val="2D2D2D"/>
          <w:spacing w:val="2"/>
          <w:sz w:val="28"/>
          <w:szCs w:val="28"/>
          <w:lang w:eastAsia="ru-RU"/>
        </w:rPr>
        <w:t>(</w:t>
      </w:r>
      <w:proofErr w:type="spellStart"/>
      <w:r w:rsidRPr="0029079B">
        <w:rPr>
          <w:rFonts w:ascii="Times New Roman" w:eastAsia="Times New Roman" w:hAnsi="Times New Roman" w:cs="Times New Roman"/>
          <w:color w:val="2D2D2D"/>
          <w:spacing w:val="2"/>
          <w:sz w:val="28"/>
          <w:szCs w:val="28"/>
          <w:lang w:eastAsia="ru-RU"/>
        </w:rPr>
        <w:t>Кп</w:t>
      </w:r>
      <w:proofErr w:type="spellEnd"/>
      <w:r w:rsidRPr="0029079B">
        <w:rPr>
          <w:rFonts w:ascii="Times New Roman" w:eastAsia="Times New Roman" w:hAnsi="Times New Roman" w:cs="Times New Roman"/>
          <w:color w:val="2D2D2D"/>
          <w:spacing w:val="2"/>
          <w:sz w:val="28"/>
          <w:szCs w:val="28"/>
          <w:lang w:eastAsia="ru-RU"/>
        </w:rPr>
        <w:t>)</w:t>
      </w:r>
      <w:r w:rsidRPr="00E57F76">
        <w:rPr>
          <w:rFonts w:ascii="Times New Roman" w:eastAsia="Times New Roman" w:hAnsi="Times New Roman" w:cs="Times New Roman"/>
          <w:color w:val="2D2D2D"/>
          <w:spacing w:val="2"/>
          <w:sz w:val="28"/>
          <w:szCs w:val="28"/>
          <w:lang w:eastAsia="ru-RU"/>
        </w:rPr>
        <w:t xml:space="preserve"> устанавливается конкретному </w:t>
      </w:r>
      <w:r w:rsidRPr="00B62770">
        <w:rPr>
          <w:rFonts w:ascii="Times New Roman" w:eastAsia="Times New Roman" w:hAnsi="Times New Roman" w:cs="Times New Roman"/>
          <w:color w:val="2D2D2D"/>
          <w:spacing w:val="2"/>
          <w:sz w:val="28"/>
          <w:szCs w:val="28"/>
          <w:lang w:eastAsia="ru-RU"/>
        </w:rPr>
        <w:t>руководителю</w:t>
      </w:r>
      <w:r w:rsidRPr="00E57F76">
        <w:rPr>
          <w:rFonts w:ascii="Times New Roman" w:eastAsia="Times New Roman" w:hAnsi="Times New Roman" w:cs="Times New Roman"/>
          <w:color w:val="2D2D2D"/>
          <w:spacing w:val="2"/>
          <w:sz w:val="28"/>
          <w:szCs w:val="28"/>
          <w:lang w:eastAsia="ru-RU"/>
        </w:rPr>
        <w:t xml:space="preserve">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r w:rsidR="000F099D">
        <w:rPr>
          <w:rFonts w:ascii="Times New Roman" w:eastAsia="Times New Roman" w:hAnsi="Times New Roman" w:cs="Times New Roman"/>
          <w:color w:val="2D2D2D"/>
          <w:spacing w:val="2"/>
          <w:sz w:val="28"/>
          <w:szCs w:val="28"/>
          <w:lang w:eastAsia="ru-RU"/>
        </w:rPr>
        <w:t xml:space="preserve"> на начало учебного года </w:t>
      </w:r>
      <w:r w:rsidRPr="00E57F76">
        <w:rPr>
          <w:rFonts w:ascii="Times New Roman" w:eastAsia="Times New Roman" w:hAnsi="Times New Roman" w:cs="Times New Roman"/>
          <w:color w:val="2D2D2D"/>
          <w:spacing w:val="2"/>
          <w:sz w:val="28"/>
          <w:szCs w:val="28"/>
          <w:lang w:eastAsia="ru-RU"/>
        </w:rPr>
        <w:t>на период не более одного года в размере до 1,5 размеров базового оклада</w:t>
      </w:r>
      <w:r w:rsidRPr="00B62770">
        <w:rPr>
          <w:rFonts w:ascii="Times New Roman" w:eastAsia="Times New Roman" w:hAnsi="Times New Roman" w:cs="Times New Roman"/>
          <w:color w:val="2D2D2D"/>
          <w:spacing w:val="2"/>
          <w:sz w:val="28"/>
          <w:szCs w:val="28"/>
          <w:lang w:eastAsia="ru-RU"/>
        </w:rPr>
        <w:t xml:space="preserve"> (базового должностного оклада)</w:t>
      </w:r>
      <w:r w:rsidR="000079EE">
        <w:rPr>
          <w:rFonts w:ascii="Times New Roman" w:eastAsia="Times New Roman" w:hAnsi="Times New Roman" w:cs="Times New Roman"/>
          <w:color w:val="2D2D2D"/>
          <w:spacing w:val="2"/>
          <w:sz w:val="28"/>
          <w:szCs w:val="28"/>
          <w:lang w:eastAsia="ru-RU"/>
        </w:rPr>
        <w:t>.</w:t>
      </w:r>
    </w:p>
    <w:p w:rsidR="00EB4C8B" w:rsidRDefault="00EB4C8B"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p>
    <w:p w:rsidR="009349A9" w:rsidRDefault="00EB4C8B"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 xml:space="preserve">7. </w:t>
      </w:r>
      <w:r w:rsidRPr="0029079B">
        <w:rPr>
          <w:rFonts w:ascii="Times New Roman" w:eastAsia="Times New Roman" w:hAnsi="Times New Roman" w:cs="Times New Roman"/>
          <w:color w:val="2D2D2D"/>
          <w:spacing w:val="2"/>
          <w:sz w:val="28"/>
          <w:szCs w:val="28"/>
          <w:lang w:eastAsia="ru-RU"/>
        </w:rPr>
        <w:t>Премиальные выплаты</w:t>
      </w:r>
      <w:r w:rsidRPr="00E57F76">
        <w:rPr>
          <w:rFonts w:ascii="Times New Roman" w:eastAsia="Times New Roman" w:hAnsi="Times New Roman" w:cs="Times New Roman"/>
          <w:color w:val="2D2D2D"/>
          <w:spacing w:val="2"/>
          <w:sz w:val="28"/>
          <w:szCs w:val="28"/>
          <w:lang w:eastAsia="ru-RU"/>
        </w:rPr>
        <w:t xml:space="preserve"> по итогам работы за месяц, квартал, год.</w:t>
      </w:r>
      <w:r w:rsidRPr="00E57F76">
        <w:rPr>
          <w:rFonts w:ascii="Times New Roman" w:eastAsia="Times New Roman" w:hAnsi="Times New Roman" w:cs="Times New Roman"/>
          <w:color w:val="2D2D2D"/>
          <w:spacing w:val="2"/>
          <w:sz w:val="28"/>
          <w:szCs w:val="28"/>
          <w:lang w:eastAsia="ru-RU"/>
        </w:rPr>
        <w:br/>
        <w:t xml:space="preserve">Премирование </w:t>
      </w:r>
      <w:r w:rsidRPr="00B62770">
        <w:rPr>
          <w:rFonts w:ascii="Times New Roman" w:eastAsia="Times New Roman" w:hAnsi="Times New Roman" w:cs="Times New Roman"/>
          <w:color w:val="2D2D2D"/>
          <w:spacing w:val="2"/>
          <w:sz w:val="28"/>
          <w:szCs w:val="28"/>
          <w:lang w:eastAsia="ru-RU"/>
        </w:rPr>
        <w:t>руководителей</w:t>
      </w:r>
      <w:r w:rsidRPr="00E57F76">
        <w:rPr>
          <w:rFonts w:ascii="Times New Roman" w:eastAsia="Times New Roman" w:hAnsi="Times New Roman" w:cs="Times New Roman"/>
          <w:color w:val="2D2D2D"/>
          <w:spacing w:val="2"/>
          <w:sz w:val="28"/>
          <w:szCs w:val="28"/>
          <w:lang w:eastAsia="ru-RU"/>
        </w:rPr>
        <w:t xml:space="preserve"> производ</w:t>
      </w:r>
      <w:r w:rsidRPr="00B62770">
        <w:rPr>
          <w:rFonts w:ascii="Times New Roman" w:eastAsia="Times New Roman" w:hAnsi="Times New Roman" w:cs="Times New Roman"/>
          <w:color w:val="2D2D2D"/>
          <w:spacing w:val="2"/>
          <w:sz w:val="28"/>
          <w:szCs w:val="28"/>
          <w:lang w:eastAsia="ru-RU"/>
        </w:rPr>
        <w:t>ится в соответствии с решением работодателя</w:t>
      </w:r>
      <w:r w:rsidRPr="00E57F76">
        <w:rPr>
          <w:rFonts w:ascii="Times New Roman" w:eastAsia="Times New Roman" w:hAnsi="Times New Roman" w:cs="Times New Roman"/>
          <w:color w:val="2D2D2D"/>
          <w:spacing w:val="2"/>
          <w:sz w:val="28"/>
          <w:szCs w:val="28"/>
          <w:lang w:eastAsia="ru-RU"/>
        </w:rPr>
        <w:t xml:space="preserve"> о премировании, утверждаемым </w:t>
      </w:r>
      <w:r w:rsidRPr="00B62770">
        <w:rPr>
          <w:rFonts w:ascii="Times New Roman" w:eastAsia="Times New Roman" w:hAnsi="Times New Roman" w:cs="Times New Roman"/>
          <w:color w:val="2D2D2D"/>
          <w:spacing w:val="2"/>
          <w:sz w:val="28"/>
          <w:szCs w:val="28"/>
          <w:lang w:eastAsia="ru-RU"/>
        </w:rPr>
        <w:t>приказом</w:t>
      </w:r>
      <w:r>
        <w:rPr>
          <w:rFonts w:ascii="Times New Roman" w:eastAsia="Times New Roman" w:hAnsi="Times New Roman" w:cs="Times New Roman"/>
          <w:color w:val="2D2D2D"/>
          <w:spacing w:val="2"/>
          <w:sz w:val="28"/>
          <w:szCs w:val="28"/>
          <w:lang w:eastAsia="ru-RU"/>
        </w:rPr>
        <w:t xml:space="preserve">, </w:t>
      </w:r>
      <w:proofErr w:type="gramStart"/>
      <w:r w:rsidRPr="009349A9">
        <w:rPr>
          <w:rFonts w:ascii="Times New Roman" w:eastAsia="Times New Roman" w:hAnsi="Times New Roman" w:cs="Times New Roman"/>
          <w:color w:val="2D2D2D"/>
          <w:spacing w:val="2"/>
          <w:sz w:val="28"/>
          <w:szCs w:val="28"/>
          <w:lang w:eastAsia="ru-RU"/>
        </w:rPr>
        <w:t>за</w:t>
      </w:r>
      <w:proofErr w:type="gramEnd"/>
      <w:r w:rsidR="009349A9" w:rsidRPr="009349A9">
        <w:rPr>
          <w:rFonts w:ascii="Times New Roman" w:eastAsia="Times New Roman" w:hAnsi="Times New Roman" w:cs="Times New Roman"/>
          <w:color w:val="2D2D2D"/>
          <w:spacing w:val="2"/>
          <w:sz w:val="28"/>
          <w:szCs w:val="28"/>
          <w:lang w:eastAsia="ru-RU"/>
        </w:rPr>
        <w:t>:</w:t>
      </w:r>
    </w:p>
    <w:p w:rsidR="009349A9" w:rsidRDefault="009349A9"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успешное и добросовестное исполнение своих должностных обязанностей в соответствующем периоде;</w:t>
      </w:r>
    </w:p>
    <w:p w:rsidR="009349A9" w:rsidRDefault="009349A9"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инициатив</w:t>
      </w:r>
      <w:r w:rsidR="00A32D25">
        <w:rPr>
          <w:rFonts w:ascii="Times New Roman" w:eastAsia="Times New Roman" w:hAnsi="Times New Roman" w:cs="Times New Roman"/>
          <w:color w:val="2D2D2D"/>
          <w:spacing w:val="2"/>
          <w:sz w:val="28"/>
          <w:szCs w:val="28"/>
          <w:lang w:eastAsia="ru-RU"/>
        </w:rPr>
        <w:t>у</w:t>
      </w:r>
      <w:r>
        <w:rPr>
          <w:rFonts w:ascii="Times New Roman" w:eastAsia="Times New Roman" w:hAnsi="Times New Roman" w:cs="Times New Roman"/>
          <w:color w:val="2D2D2D"/>
          <w:spacing w:val="2"/>
          <w:sz w:val="28"/>
          <w:szCs w:val="28"/>
          <w:lang w:eastAsia="ru-RU"/>
        </w:rPr>
        <w:t>, творчество и применение  в работе современных форм и методов организации труда;</w:t>
      </w:r>
    </w:p>
    <w:p w:rsidR="009349A9" w:rsidRDefault="009349A9"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качественн</w:t>
      </w:r>
      <w:r w:rsidR="00A32D25">
        <w:rPr>
          <w:rFonts w:ascii="Times New Roman" w:eastAsia="Times New Roman" w:hAnsi="Times New Roman" w:cs="Times New Roman"/>
          <w:color w:val="2D2D2D"/>
          <w:spacing w:val="2"/>
          <w:sz w:val="28"/>
          <w:szCs w:val="28"/>
          <w:lang w:eastAsia="ru-RU"/>
        </w:rPr>
        <w:t>ую</w:t>
      </w:r>
      <w:r>
        <w:rPr>
          <w:rFonts w:ascii="Times New Roman" w:eastAsia="Times New Roman" w:hAnsi="Times New Roman" w:cs="Times New Roman"/>
          <w:color w:val="2D2D2D"/>
          <w:spacing w:val="2"/>
          <w:sz w:val="28"/>
          <w:szCs w:val="28"/>
          <w:lang w:eastAsia="ru-RU"/>
        </w:rPr>
        <w:t xml:space="preserve"> подготовк</w:t>
      </w:r>
      <w:r w:rsidR="00A32D25">
        <w:rPr>
          <w:rFonts w:ascii="Times New Roman" w:eastAsia="Times New Roman" w:hAnsi="Times New Roman" w:cs="Times New Roman"/>
          <w:color w:val="2D2D2D"/>
          <w:spacing w:val="2"/>
          <w:sz w:val="28"/>
          <w:szCs w:val="28"/>
          <w:lang w:eastAsia="ru-RU"/>
        </w:rPr>
        <w:t>у</w:t>
      </w:r>
      <w:r>
        <w:rPr>
          <w:rFonts w:ascii="Times New Roman" w:eastAsia="Times New Roman" w:hAnsi="Times New Roman" w:cs="Times New Roman"/>
          <w:color w:val="2D2D2D"/>
          <w:spacing w:val="2"/>
          <w:sz w:val="28"/>
          <w:szCs w:val="28"/>
          <w:lang w:eastAsia="ru-RU"/>
        </w:rPr>
        <w:t xml:space="preserve"> и проведение мероприятий</w:t>
      </w:r>
      <w:r w:rsidR="00C60C1C">
        <w:rPr>
          <w:rFonts w:ascii="Times New Roman" w:eastAsia="Times New Roman" w:hAnsi="Times New Roman" w:cs="Times New Roman"/>
          <w:color w:val="2D2D2D"/>
          <w:spacing w:val="2"/>
          <w:sz w:val="28"/>
          <w:szCs w:val="28"/>
          <w:lang w:eastAsia="ru-RU"/>
        </w:rPr>
        <w:t xml:space="preserve"> муниципального и регионального уровней</w:t>
      </w:r>
      <w:r>
        <w:rPr>
          <w:rFonts w:ascii="Times New Roman" w:eastAsia="Times New Roman" w:hAnsi="Times New Roman" w:cs="Times New Roman"/>
          <w:color w:val="2D2D2D"/>
          <w:spacing w:val="2"/>
          <w:sz w:val="28"/>
          <w:szCs w:val="28"/>
          <w:lang w:eastAsia="ru-RU"/>
        </w:rPr>
        <w:t>, связанных с уставной деятельностью организации;</w:t>
      </w:r>
    </w:p>
    <w:p w:rsidR="009349A9" w:rsidRDefault="009349A9"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выполнение порученной работы, связанной с обеспечением рабочего процесса </w:t>
      </w:r>
      <w:r w:rsidR="00A32D25">
        <w:rPr>
          <w:rFonts w:ascii="Times New Roman" w:eastAsia="Times New Roman" w:hAnsi="Times New Roman" w:cs="Times New Roman"/>
          <w:color w:val="2D2D2D"/>
          <w:spacing w:val="2"/>
          <w:sz w:val="28"/>
          <w:szCs w:val="28"/>
          <w:lang w:eastAsia="ru-RU"/>
        </w:rPr>
        <w:t>на высоком организационном уровне</w:t>
      </w:r>
      <w:r>
        <w:rPr>
          <w:rFonts w:ascii="Times New Roman" w:eastAsia="Times New Roman" w:hAnsi="Times New Roman" w:cs="Times New Roman"/>
          <w:color w:val="2D2D2D"/>
          <w:spacing w:val="2"/>
          <w:sz w:val="28"/>
          <w:szCs w:val="28"/>
          <w:lang w:eastAsia="ru-RU"/>
        </w:rPr>
        <w:t>;</w:t>
      </w:r>
    </w:p>
    <w:p w:rsidR="009349A9" w:rsidRDefault="009349A9"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качественн</w:t>
      </w:r>
      <w:r w:rsidR="00A32D25">
        <w:rPr>
          <w:rFonts w:ascii="Times New Roman" w:eastAsia="Times New Roman" w:hAnsi="Times New Roman" w:cs="Times New Roman"/>
          <w:color w:val="2D2D2D"/>
          <w:spacing w:val="2"/>
          <w:sz w:val="28"/>
          <w:szCs w:val="28"/>
          <w:lang w:eastAsia="ru-RU"/>
        </w:rPr>
        <w:t>ую</w:t>
      </w:r>
      <w:r>
        <w:rPr>
          <w:rFonts w:ascii="Times New Roman" w:eastAsia="Times New Roman" w:hAnsi="Times New Roman" w:cs="Times New Roman"/>
          <w:color w:val="2D2D2D"/>
          <w:spacing w:val="2"/>
          <w:sz w:val="28"/>
          <w:szCs w:val="28"/>
          <w:lang w:eastAsia="ru-RU"/>
        </w:rPr>
        <w:t xml:space="preserve"> подго</w:t>
      </w:r>
      <w:r w:rsidR="00A32D25">
        <w:rPr>
          <w:rFonts w:ascii="Times New Roman" w:eastAsia="Times New Roman" w:hAnsi="Times New Roman" w:cs="Times New Roman"/>
          <w:color w:val="2D2D2D"/>
          <w:spacing w:val="2"/>
          <w:sz w:val="28"/>
          <w:szCs w:val="28"/>
          <w:lang w:eastAsia="ru-RU"/>
        </w:rPr>
        <w:t>товку</w:t>
      </w:r>
      <w:r>
        <w:rPr>
          <w:rFonts w:ascii="Times New Roman" w:eastAsia="Times New Roman" w:hAnsi="Times New Roman" w:cs="Times New Roman"/>
          <w:color w:val="2D2D2D"/>
          <w:spacing w:val="2"/>
          <w:sz w:val="28"/>
          <w:szCs w:val="28"/>
          <w:lang w:eastAsia="ru-RU"/>
        </w:rPr>
        <w:t xml:space="preserve"> и своевременн</w:t>
      </w:r>
      <w:r w:rsidR="00A32D25">
        <w:rPr>
          <w:rFonts w:ascii="Times New Roman" w:eastAsia="Times New Roman" w:hAnsi="Times New Roman" w:cs="Times New Roman"/>
          <w:color w:val="2D2D2D"/>
          <w:spacing w:val="2"/>
          <w:sz w:val="28"/>
          <w:szCs w:val="28"/>
          <w:lang w:eastAsia="ru-RU"/>
        </w:rPr>
        <w:t>ую</w:t>
      </w:r>
      <w:r>
        <w:rPr>
          <w:rFonts w:ascii="Times New Roman" w:eastAsia="Times New Roman" w:hAnsi="Times New Roman" w:cs="Times New Roman"/>
          <w:color w:val="2D2D2D"/>
          <w:spacing w:val="2"/>
          <w:sz w:val="28"/>
          <w:szCs w:val="28"/>
          <w:lang w:eastAsia="ru-RU"/>
        </w:rPr>
        <w:t xml:space="preserve"> сдач</w:t>
      </w:r>
      <w:r w:rsidR="00A32D25">
        <w:rPr>
          <w:rFonts w:ascii="Times New Roman" w:eastAsia="Times New Roman" w:hAnsi="Times New Roman" w:cs="Times New Roman"/>
          <w:color w:val="2D2D2D"/>
          <w:spacing w:val="2"/>
          <w:sz w:val="28"/>
          <w:szCs w:val="28"/>
          <w:lang w:eastAsia="ru-RU"/>
        </w:rPr>
        <w:t>у</w:t>
      </w:r>
      <w:r>
        <w:rPr>
          <w:rFonts w:ascii="Times New Roman" w:eastAsia="Times New Roman" w:hAnsi="Times New Roman" w:cs="Times New Roman"/>
          <w:color w:val="2D2D2D"/>
          <w:spacing w:val="2"/>
          <w:sz w:val="28"/>
          <w:szCs w:val="28"/>
          <w:lang w:eastAsia="ru-RU"/>
        </w:rPr>
        <w:t xml:space="preserve"> отчетности</w:t>
      </w:r>
      <w:r w:rsidR="00C60C1C">
        <w:rPr>
          <w:rFonts w:ascii="Times New Roman" w:eastAsia="Times New Roman" w:hAnsi="Times New Roman" w:cs="Times New Roman"/>
          <w:color w:val="2D2D2D"/>
          <w:spacing w:val="2"/>
          <w:sz w:val="28"/>
          <w:szCs w:val="28"/>
          <w:lang w:eastAsia="ru-RU"/>
        </w:rPr>
        <w:t xml:space="preserve"> за период более трех месяцев</w:t>
      </w:r>
      <w:r>
        <w:rPr>
          <w:rFonts w:ascii="Times New Roman" w:eastAsia="Times New Roman" w:hAnsi="Times New Roman" w:cs="Times New Roman"/>
          <w:color w:val="2D2D2D"/>
          <w:spacing w:val="2"/>
          <w:sz w:val="28"/>
          <w:szCs w:val="28"/>
          <w:lang w:eastAsia="ru-RU"/>
        </w:rPr>
        <w:t>;</w:t>
      </w:r>
    </w:p>
    <w:p w:rsidR="009349A9" w:rsidRPr="00B62770" w:rsidRDefault="00A32D25" w:rsidP="00EB4C8B">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349A9">
        <w:rPr>
          <w:rFonts w:ascii="Times New Roman" w:eastAsia="Times New Roman" w:hAnsi="Times New Roman" w:cs="Times New Roman"/>
          <w:color w:val="2D2D2D"/>
          <w:spacing w:val="2"/>
          <w:sz w:val="28"/>
          <w:szCs w:val="28"/>
          <w:lang w:eastAsia="ru-RU"/>
        </w:rPr>
        <w:t>участие в течение  соответствующего рабочего периода в выполнении важных работ, мероприяти</w:t>
      </w:r>
      <w:r>
        <w:rPr>
          <w:rFonts w:ascii="Times New Roman" w:eastAsia="Times New Roman" w:hAnsi="Times New Roman" w:cs="Times New Roman"/>
          <w:color w:val="2D2D2D"/>
          <w:spacing w:val="2"/>
          <w:sz w:val="28"/>
          <w:szCs w:val="28"/>
          <w:lang w:eastAsia="ru-RU"/>
        </w:rPr>
        <w:t>й</w:t>
      </w:r>
      <w:r w:rsidR="009349A9">
        <w:rPr>
          <w:rFonts w:ascii="Times New Roman" w:eastAsia="Times New Roman" w:hAnsi="Times New Roman" w:cs="Times New Roman"/>
          <w:color w:val="2D2D2D"/>
          <w:spacing w:val="2"/>
          <w:sz w:val="28"/>
          <w:szCs w:val="28"/>
          <w:lang w:eastAsia="ru-RU"/>
        </w:rPr>
        <w:t xml:space="preserve"> и другое.</w:t>
      </w:r>
    </w:p>
    <w:p w:rsidR="00EE7335" w:rsidRPr="0029079B" w:rsidRDefault="00EB4C8B" w:rsidP="0029079B">
      <w:pPr>
        <w:shd w:val="clear" w:color="auto" w:fill="FFFFFF"/>
        <w:spacing w:after="0" w:line="240" w:lineRule="auto"/>
        <w:ind w:firstLine="708"/>
        <w:textAlignment w:val="baseline"/>
        <w:rPr>
          <w:rFonts w:ascii="Times New Roman" w:eastAsia="Times New Roman" w:hAnsi="Times New Roman" w:cs="Times New Roman"/>
          <w:color w:val="2D2D2D"/>
          <w:spacing w:val="2"/>
          <w:sz w:val="28"/>
          <w:szCs w:val="28"/>
          <w:lang w:eastAsia="ru-RU"/>
        </w:rPr>
      </w:pPr>
      <w:r w:rsidRPr="00E57F76">
        <w:rPr>
          <w:rFonts w:ascii="Times New Roman" w:eastAsia="Times New Roman" w:hAnsi="Times New Roman" w:cs="Times New Roman"/>
          <w:color w:val="2D2D2D"/>
          <w:spacing w:val="2"/>
          <w:sz w:val="28"/>
          <w:szCs w:val="28"/>
          <w:lang w:eastAsia="ru-RU"/>
        </w:rPr>
        <w:t>Размер премии предельными размерами не ограничивается. Выплаты осуществляются в пределах фонда</w:t>
      </w:r>
      <w:r w:rsidR="0029079B">
        <w:rPr>
          <w:rFonts w:ascii="Times New Roman" w:eastAsia="Times New Roman" w:hAnsi="Times New Roman" w:cs="Times New Roman"/>
          <w:color w:val="2D2D2D"/>
          <w:spacing w:val="2"/>
          <w:sz w:val="28"/>
          <w:szCs w:val="28"/>
          <w:lang w:eastAsia="ru-RU"/>
        </w:rPr>
        <w:t xml:space="preserve"> оплаты труда</w:t>
      </w:r>
    </w:p>
    <w:p w:rsidR="00905F5E" w:rsidRPr="00905F5E" w:rsidRDefault="0029079B" w:rsidP="009D41E7">
      <w:pPr>
        <w:pStyle w:val="formattext"/>
        <w:shd w:val="clear" w:color="auto" w:fill="FFFFFF"/>
        <w:spacing w:before="240" w:beforeAutospacing="0" w:after="0" w:afterAutospacing="0" w:line="315" w:lineRule="atLeast"/>
        <w:ind w:firstLine="708"/>
        <w:jc w:val="both"/>
        <w:textAlignment w:val="baseline"/>
        <w:rPr>
          <w:spacing w:val="2"/>
          <w:sz w:val="28"/>
          <w:szCs w:val="28"/>
        </w:rPr>
      </w:pPr>
      <w:r>
        <w:rPr>
          <w:spacing w:val="2"/>
          <w:sz w:val="28"/>
          <w:szCs w:val="28"/>
        </w:rPr>
        <w:t xml:space="preserve">8. </w:t>
      </w:r>
      <w:r w:rsidR="00905F5E" w:rsidRPr="00905F5E">
        <w:rPr>
          <w:spacing w:val="2"/>
          <w:sz w:val="28"/>
          <w:szCs w:val="28"/>
        </w:rPr>
        <w:t xml:space="preserve">В случае увеличения фактического объема работ и по иным основаниям в течение установленного периода,  месячная заработная плата руководителя изменяется. </w:t>
      </w:r>
    </w:p>
    <w:p w:rsidR="00EE7335" w:rsidRPr="00905F5E" w:rsidRDefault="00EE7335" w:rsidP="00EE7335">
      <w:pPr>
        <w:spacing w:after="0"/>
        <w:rPr>
          <w:rFonts w:ascii="Times New Roman" w:hAnsi="Times New Roman" w:cs="Times New Roman"/>
          <w:sz w:val="28"/>
          <w:szCs w:val="28"/>
        </w:rPr>
      </w:pPr>
    </w:p>
    <w:sectPr w:rsidR="00EE7335" w:rsidRPr="00905F5E" w:rsidSect="00400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604"/>
    <w:multiLevelType w:val="hybridMultilevel"/>
    <w:tmpl w:val="BDFE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B4C8B"/>
    <w:rsid w:val="000079EE"/>
    <w:rsid w:val="00076345"/>
    <w:rsid w:val="000D5272"/>
    <w:rsid w:val="000F099D"/>
    <w:rsid w:val="00166D03"/>
    <w:rsid w:val="001A2683"/>
    <w:rsid w:val="00227550"/>
    <w:rsid w:val="00282261"/>
    <w:rsid w:val="0029079B"/>
    <w:rsid w:val="003A0663"/>
    <w:rsid w:val="003C1AED"/>
    <w:rsid w:val="003D66DB"/>
    <w:rsid w:val="00400F08"/>
    <w:rsid w:val="004D0228"/>
    <w:rsid w:val="00521A9A"/>
    <w:rsid w:val="006324EA"/>
    <w:rsid w:val="006C7CE1"/>
    <w:rsid w:val="007335F9"/>
    <w:rsid w:val="00797D3F"/>
    <w:rsid w:val="007A1CC4"/>
    <w:rsid w:val="007A45D0"/>
    <w:rsid w:val="008108A3"/>
    <w:rsid w:val="008513F4"/>
    <w:rsid w:val="00854C9C"/>
    <w:rsid w:val="008D0474"/>
    <w:rsid w:val="00905F5E"/>
    <w:rsid w:val="009349A9"/>
    <w:rsid w:val="0095283F"/>
    <w:rsid w:val="0098224C"/>
    <w:rsid w:val="009D41E7"/>
    <w:rsid w:val="00A32D25"/>
    <w:rsid w:val="00C60C1C"/>
    <w:rsid w:val="00CB7339"/>
    <w:rsid w:val="00D025D9"/>
    <w:rsid w:val="00D5763E"/>
    <w:rsid w:val="00D7355F"/>
    <w:rsid w:val="00D85B5B"/>
    <w:rsid w:val="00E34155"/>
    <w:rsid w:val="00E55A93"/>
    <w:rsid w:val="00EB4C8B"/>
    <w:rsid w:val="00EC7848"/>
    <w:rsid w:val="00EE7335"/>
    <w:rsid w:val="00F47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C8B"/>
    <w:pPr>
      <w:ind w:left="720"/>
      <w:contextualSpacing/>
    </w:pPr>
  </w:style>
  <w:style w:type="paragraph" w:customStyle="1" w:styleId="formattext">
    <w:name w:val="formattext"/>
    <w:basedOn w:val="a"/>
    <w:rsid w:val="000D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EE7335"/>
    <w:rPr>
      <w:rFonts w:cs="Calibri"/>
      <w:lang w:eastAsia="ru-RU"/>
    </w:rPr>
  </w:style>
  <w:style w:type="paragraph" w:customStyle="1" w:styleId="ConsPlusNormal0">
    <w:name w:val="ConsPlusNormal"/>
    <w:link w:val="ConsPlusNormal"/>
    <w:rsid w:val="00EE7335"/>
    <w:pPr>
      <w:widowControl w:val="0"/>
      <w:autoSpaceDE w:val="0"/>
      <w:autoSpaceDN w:val="0"/>
      <w:spacing w:after="0" w:line="240" w:lineRule="auto"/>
    </w:pPr>
    <w:rPr>
      <w:rFonts w:cs="Calibri"/>
      <w:lang w:eastAsia="ru-RU"/>
    </w:rPr>
  </w:style>
  <w:style w:type="paragraph" w:styleId="a5">
    <w:name w:val="Balloon Text"/>
    <w:basedOn w:val="a"/>
    <w:link w:val="a6"/>
    <w:uiPriority w:val="99"/>
    <w:semiHidden/>
    <w:unhideWhenUsed/>
    <w:rsid w:val="00D02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4C8B"/>
    <w:pPr>
      <w:ind w:left="720"/>
      <w:contextualSpacing/>
    </w:pPr>
  </w:style>
  <w:style w:type="paragraph" w:customStyle="1" w:styleId="formattext">
    <w:name w:val="formattext"/>
    <w:basedOn w:val="a"/>
    <w:rsid w:val="000D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EE7335"/>
    <w:rPr>
      <w:rFonts w:cs="Calibri"/>
      <w:lang w:eastAsia="ru-RU"/>
    </w:rPr>
  </w:style>
  <w:style w:type="paragraph" w:customStyle="1" w:styleId="ConsPlusNormal0">
    <w:name w:val="ConsPlusNormal"/>
    <w:link w:val="ConsPlusNormal"/>
    <w:rsid w:val="00EE7335"/>
    <w:pPr>
      <w:widowControl w:val="0"/>
      <w:autoSpaceDE w:val="0"/>
      <w:autoSpaceDN w:val="0"/>
      <w:spacing w:after="0" w:line="240" w:lineRule="auto"/>
    </w:pPr>
    <w:rPr>
      <w:rFonts w:cs="Calibri"/>
      <w:lang w:eastAsia="ru-RU"/>
    </w:rPr>
  </w:style>
</w:styles>
</file>

<file path=word/webSettings.xml><?xml version="1.0" encoding="utf-8"?>
<w:webSettings xmlns:r="http://schemas.openxmlformats.org/officeDocument/2006/relationships" xmlns:w="http://schemas.openxmlformats.org/wordprocessingml/2006/main">
  <w:divs>
    <w:div w:id="1177426350">
      <w:bodyDiv w:val="1"/>
      <w:marLeft w:val="0"/>
      <w:marRight w:val="0"/>
      <w:marTop w:val="0"/>
      <w:marBottom w:val="0"/>
      <w:divBdr>
        <w:top w:val="none" w:sz="0" w:space="0" w:color="auto"/>
        <w:left w:val="none" w:sz="0" w:space="0" w:color="auto"/>
        <w:bottom w:val="none" w:sz="0" w:space="0" w:color="auto"/>
        <w:right w:val="none" w:sz="0" w:space="0" w:color="auto"/>
      </w:divBdr>
    </w:div>
    <w:div w:id="16834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7664" TargetMode="External"/><Relationship Id="rId11" Type="http://schemas.openxmlformats.org/officeDocument/2006/relationships/customXml" Target="../customXml/item2.xml"/><Relationship Id="rId5" Type="http://schemas.openxmlformats.org/officeDocument/2006/relationships/hyperlink" Target="http://docs.cntd.ru/document/499067392"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H5VRHAXFEW3S-617-997</_dlc_DocId>
    <_dlc_DocIdUrl xmlns="b582dbf1-bcaa-4613-9a4c-8b7010640233">
      <Url>http://www.eduportal44.ru/Krasnoe/_layouts/15/DocIdRedir.aspx?ID=H5VRHAXFEW3S-617-997</Url>
      <Description>H5VRHAXFEW3S-617-997</Description>
    </_dlc_DocIdUrl>
  </documentManagement>
</p:properties>
</file>

<file path=customXml/itemProps1.xml><?xml version="1.0" encoding="utf-8"?>
<ds:datastoreItem xmlns:ds="http://schemas.openxmlformats.org/officeDocument/2006/customXml" ds:itemID="{21F9E1F5-9CF0-444C-80A6-06A6D8FAD2C4}"/>
</file>

<file path=customXml/itemProps2.xml><?xml version="1.0" encoding="utf-8"?>
<ds:datastoreItem xmlns:ds="http://schemas.openxmlformats.org/officeDocument/2006/customXml" ds:itemID="{673282CF-1A76-4973-A9AE-E39665192C54}"/>
</file>

<file path=customXml/itemProps3.xml><?xml version="1.0" encoding="utf-8"?>
<ds:datastoreItem xmlns:ds="http://schemas.openxmlformats.org/officeDocument/2006/customXml" ds:itemID="{F86E0B24-3ED8-4FDD-8C64-D45E3568DDE0}"/>
</file>

<file path=customXml/itemProps4.xml><?xml version="1.0" encoding="utf-8"?>
<ds:datastoreItem xmlns:ds="http://schemas.openxmlformats.org/officeDocument/2006/customXml" ds:itemID="{DEA0EEF9-6391-4778-A96D-9F2620F8DB7C}"/>
</file>

<file path=docProps/app.xml><?xml version="1.0" encoding="utf-8"?>
<Properties xmlns="http://schemas.openxmlformats.org/officeDocument/2006/extended-properties" xmlns:vt="http://schemas.openxmlformats.org/officeDocument/2006/docPropsVTypes">
  <Template>Normal</Template>
  <TotalTime>305</TotalTime>
  <Pages>7</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10</cp:revision>
  <cp:lastPrinted>2019-10-02T12:46:00Z</cp:lastPrinted>
  <dcterms:created xsi:type="dcterms:W3CDTF">2019-09-08T07:27:00Z</dcterms:created>
  <dcterms:modified xsi:type="dcterms:W3CDTF">2019-10-02T12:47:00Z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6e87b39b-4e15-4784-a19d-f1bc51584aaa</vt:lpwstr>
  </property>
</Properties>
</file>